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55957" w14:textId="18BABEB2" w:rsidR="00A966BF" w:rsidRDefault="00F50603" w:rsidP="001E7C45">
      <w:pPr>
        <w:pStyle w:val="Nzevsmlouvy"/>
        <w:spacing w:line="276" w:lineRule="auto"/>
        <w:rPr>
          <w:rFonts w:ascii="Arial" w:hAnsi="Arial" w:cs="Arial"/>
          <w:caps/>
          <w:sz w:val="24"/>
          <w:szCs w:val="24"/>
        </w:rPr>
      </w:pPr>
      <w:r w:rsidRPr="00833F81">
        <w:rPr>
          <w:rFonts w:ascii="Arial" w:hAnsi="Arial" w:cs="Arial"/>
          <w:caps/>
          <w:sz w:val="24"/>
          <w:szCs w:val="24"/>
        </w:rPr>
        <w:t xml:space="preserve">RÁMCOVÁ Kupní smlouva pro spotřební zdravotní materiál (szm), </w:t>
      </w:r>
      <w:r w:rsidRPr="00833F81">
        <w:rPr>
          <w:rFonts w:ascii="Arial" w:hAnsi="Arial" w:cs="Arial"/>
          <w:iCs/>
          <w:caps/>
          <w:sz w:val="24"/>
          <w:szCs w:val="24"/>
        </w:rPr>
        <w:t>BEZ zvlášť účtovanÉHO materiálU (zúm)</w:t>
      </w: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0"/>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524FA49"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79523243" w14:textId="77777777" w:rsidR="0022169C" w:rsidRDefault="0022169C" w:rsidP="00695BBE">
      <w:pPr>
        <w:spacing w:line="276" w:lineRule="auto"/>
        <w:jc w:val="center"/>
        <w:rPr>
          <w:rFonts w:ascii="Arial" w:hAnsi="Arial" w:cs="Arial"/>
          <w:b/>
          <w:szCs w:val="20"/>
        </w:rPr>
      </w:pPr>
      <w:r>
        <w:rPr>
          <w:rFonts w:ascii="Arial" w:hAnsi="Arial" w:cs="Arial"/>
          <w:b/>
          <w:szCs w:val="20"/>
        </w:rPr>
        <w:t>Rámcovou kupní smlouvu pro spotřební zdravotn</w:t>
      </w:r>
      <w:r w:rsidR="00836952">
        <w:rPr>
          <w:rFonts w:ascii="Arial" w:hAnsi="Arial" w:cs="Arial"/>
          <w:b/>
          <w:szCs w:val="20"/>
        </w:rPr>
        <w:t>ický</w:t>
      </w:r>
      <w:r>
        <w:rPr>
          <w:rFonts w:ascii="Arial" w:hAnsi="Arial" w:cs="Arial"/>
          <w:b/>
          <w:szCs w:val="20"/>
        </w:rPr>
        <w:t xml:space="preserve"> materiál (SZM) </w:t>
      </w:r>
    </w:p>
    <w:p w14:paraId="615F257B" w14:textId="1D7DF5E6" w:rsidR="0022169C" w:rsidRDefault="00F50603" w:rsidP="00695BBE">
      <w:pPr>
        <w:spacing w:line="276" w:lineRule="auto"/>
        <w:jc w:val="center"/>
        <w:rPr>
          <w:rFonts w:ascii="Arial" w:hAnsi="Arial" w:cs="Arial"/>
          <w:b/>
          <w:szCs w:val="20"/>
        </w:rPr>
      </w:pPr>
      <w:r>
        <w:rPr>
          <w:rFonts w:ascii="Arial" w:hAnsi="Arial" w:cs="Arial"/>
          <w:b/>
          <w:szCs w:val="20"/>
        </w:rPr>
        <w:t>bez</w:t>
      </w:r>
      <w:r w:rsidR="0022169C">
        <w:rPr>
          <w:rFonts w:ascii="Arial" w:hAnsi="Arial" w:cs="Arial"/>
          <w:b/>
          <w:szCs w:val="20"/>
        </w:rPr>
        <w:t xml:space="preserve"> zvlášť účtovan</w:t>
      </w:r>
      <w:r>
        <w:rPr>
          <w:rFonts w:ascii="Arial" w:hAnsi="Arial" w:cs="Arial"/>
          <w:b/>
          <w:szCs w:val="20"/>
        </w:rPr>
        <w:t>ého</w:t>
      </w:r>
      <w:r w:rsidR="0022169C">
        <w:rPr>
          <w:rFonts w:ascii="Arial" w:hAnsi="Arial" w:cs="Arial"/>
          <w:b/>
          <w:szCs w:val="20"/>
        </w:rPr>
        <w:t xml:space="preserve"> materiál</w:t>
      </w:r>
      <w:r>
        <w:rPr>
          <w:rFonts w:ascii="Arial" w:hAnsi="Arial" w:cs="Arial"/>
          <w:b/>
          <w:szCs w:val="20"/>
        </w:rPr>
        <w:t>u</w:t>
      </w:r>
      <w:r w:rsidR="0022169C">
        <w:rPr>
          <w:rFonts w:ascii="Arial" w:hAnsi="Arial" w:cs="Arial"/>
          <w:b/>
          <w:szCs w:val="20"/>
        </w:rPr>
        <w:t xml:space="preserve"> (ZÚM)</w:t>
      </w:r>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4AD573F3"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3A4588">
        <w:rPr>
          <w:rFonts w:ascii="Arial" w:hAnsi="Arial" w:cs="Arial"/>
          <w:b w:val="0"/>
          <w:u w:val="none"/>
        </w:rPr>
        <w:t>27. 11. 2025</w:t>
      </w:r>
      <w:r w:rsidR="00A46632">
        <w:rPr>
          <w:rFonts w:ascii="Arial" w:hAnsi="Arial" w:cs="Arial"/>
          <w:b w:val="0"/>
          <w:u w:val="none"/>
        </w:rPr>
        <w:t xml:space="preserve"> </w:t>
      </w:r>
      <w:r w:rsidRPr="004B7EA2">
        <w:rPr>
          <w:rFonts w:ascii="Arial" w:hAnsi="Arial" w:cs="Arial"/>
          <w:b w:val="0"/>
          <w:u w:val="none"/>
        </w:rPr>
        <w:t>odesla</w:t>
      </w:r>
      <w:r w:rsidR="00AE6AAD">
        <w:rPr>
          <w:rFonts w:ascii="Arial" w:hAnsi="Arial" w:cs="Arial"/>
          <w:b w:val="0"/>
          <w:u w:val="none"/>
        </w:rPr>
        <w:t>la jimi pověřená osoba</w:t>
      </w:r>
      <w:r w:rsidRPr="004B7EA2">
        <w:rPr>
          <w:rFonts w:ascii="Arial" w:hAnsi="Arial" w:cs="Arial"/>
          <w:b w:val="0"/>
          <w:u w:val="none"/>
        </w:rPr>
        <w:t xml:space="preserve"> </w:t>
      </w:r>
      <w:r w:rsidR="00FF2E09">
        <w:rPr>
          <w:rFonts w:ascii="Arial" w:hAnsi="Arial" w:cs="Arial"/>
          <w:b w:val="0"/>
          <w:u w:val="none"/>
        </w:rPr>
        <w:t xml:space="preserve">výzvu k podání nabídky za účelem zadání veřejné zakázky malého rozsahu s názvem </w:t>
      </w:r>
      <w:r w:rsidR="00F50603" w:rsidRPr="00F50603">
        <w:rPr>
          <w:rFonts w:ascii="Arial" w:hAnsi="Arial" w:cs="Arial"/>
          <w:u w:val="none"/>
        </w:rPr>
        <w:t>Zdravotnický spotřební materiál – jednorázové ústenky 2025</w:t>
      </w:r>
      <w:r w:rsidR="00A46632">
        <w:rPr>
          <w:rFonts w:ascii="Arial" w:hAnsi="Arial" w:cs="Arial"/>
          <w:b w:val="0"/>
          <w:u w:val="none"/>
        </w:rPr>
        <w:t>,</w:t>
      </w:r>
      <w:r w:rsidR="00F50603">
        <w:rPr>
          <w:rFonts w:ascii="Arial" w:hAnsi="Arial" w:cs="Arial"/>
          <w:b w:val="0"/>
          <w:u w:val="none"/>
        </w:rPr>
        <w:t xml:space="preserve"> </w:t>
      </w:r>
      <w:r w:rsidR="00F50603">
        <w:rPr>
          <w:rFonts w:ascii="Arial" w:hAnsi="Arial" w:cs="Arial"/>
          <w:highlight w:val="yellow"/>
          <w:u w:val="none"/>
        </w:rPr>
        <w:fldChar w:fldCharType="begin">
          <w:ffData>
            <w:name w:val="Text52"/>
            <w:enabled/>
            <w:calcOnExit w:val="0"/>
            <w:textInput>
              <w:default w:val="[část doplní účastník]"/>
            </w:textInput>
          </w:ffData>
        </w:fldChar>
      </w:r>
      <w:bookmarkStart w:id="4" w:name="Text52"/>
      <w:r w:rsidR="00F50603">
        <w:rPr>
          <w:rFonts w:ascii="Arial" w:hAnsi="Arial" w:cs="Arial"/>
          <w:highlight w:val="yellow"/>
          <w:u w:val="none"/>
        </w:rPr>
        <w:instrText xml:space="preserve"> FORMTEXT </w:instrText>
      </w:r>
      <w:r w:rsidR="00F50603">
        <w:rPr>
          <w:rFonts w:ascii="Arial" w:hAnsi="Arial" w:cs="Arial"/>
          <w:highlight w:val="yellow"/>
          <w:u w:val="none"/>
        </w:rPr>
      </w:r>
      <w:r w:rsidR="00F50603">
        <w:rPr>
          <w:rFonts w:ascii="Arial" w:hAnsi="Arial" w:cs="Arial"/>
          <w:highlight w:val="yellow"/>
          <w:u w:val="none"/>
        </w:rPr>
        <w:fldChar w:fldCharType="separate"/>
      </w:r>
      <w:r w:rsidR="00F50603">
        <w:rPr>
          <w:rFonts w:ascii="Arial" w:hAnsi="Arial" w:cs="Arial"/>
          <w:noProof/>
          <w:highlight w:val="yellow"/>
          <w:u w:val="none"/>
        </w:rPr>
        <w:t>[část doplní účastník]</w:t>
      </w:r>
      <w:r w:rsidR="00F50603">
        <w:rPr>
          <w:rFonts w:ascii="Arial" w:hAnsi="Arial" w:cs="Arial"/>
          <w:highlight w:val="yellow"/>
          <w:u w:val="none"/>
        </w:rPr>
        <w:fldChar w:fldCharType="end"/>
      </w:r>
      <w:bookmarkEnd w:id="4"/>
      <w:r w:rsidR="00B97B01">
        <w:rPr>
          <w:rFonts w:ascii="Arial" w:hAnsi="Arial" w:cs="Arial"/>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 xml:space="preserve">základě výsledku </w:t>
      </w:r>
      <w:r w:rsidR="00FF2E09">
        <w:rPr>
          <w:rFonts w:ascii="Arial" w:hAnsi="Arial" w:cs="Arial"/>
          <w:b w:val="0"/>
          <w:u w:val="none"/>
        </w:rPr>
        <w:t>výběrového</w:t>
      </w:r>
      <w:r w:rsidR="00D87AA1" w:rsidRPr="004B7EA2">
        <w:rPr>
          <w:rFonts w:ascii="Arial" w:hAnsi="Arial" w:cs="Arial"/>
          <w:b w:val="0"/>
          <w:u w:val="none"/>
        </w:rPr>
        <w:t xml:space="preserve"> řízení byla Veřejná zakázka přidělena Prodávajícímu. Smluvní strany uzavírají tuto smlouvu z</w:t>
      </w:r>
      <w:bookmarkStart w:id="5" w:name="_GoBack"/>
      <w:bookmarkEnd w:id="5"/>
      <w:r w:rsidR="00D87AA1" w:rsidRPr="004B7EA2">
        <w:rPr>
          <w:rFonts w:ascii="Arial" w:hAnsi="Arial" w:cs="Arial"/>
          <w:b w:val="0"/>
          <w:u w:val="none"/>
        </w:rPr>
        <w:t>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1D9CAC52"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6"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7"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7"/>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6"/>
    <w:p w14:paraId="03407A5F" w14:textId="319AC4A0"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5322B4">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43854FA5"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E84423">
        <w:rPr>
          <w:rFonts w:ascii="Arial" w:hAnsi="Arial" w:cs="Arial"/>
          <w:szCs w:val="20"/>
        </w:rPr>
        <w:t xml:space="preserve"> nebo prostřednictvím jiného elektronického systému.</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073FFD86" w14:textId="77777777" w:rsid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 xml:space="preserve">Prodávající </w:t>
      </w:r>
      <w:r w:rsidR="00C6262D" w:rsidRPr="004B7EA2">
        <w:rPr>
          <w:rFonts w:ascii="Arial" w:hAnsi="Arial" w:cs="Arial"/>
          <w:szCs w:val="20"/>
        </w:rPr>
        <w:t xml:space="preserve">bude odevzdávat (dodávat) Zboží na příslušná oddělení </w:t>
      </w:r>
      <w:r w:rsidR="00C6262D">
        <w:rPr>
          <w:rFonts w:ascii="Arial" w:hAnsi="Arial" w:cs="Arial"/>
          <w:szCs w:val="20"/>
        </w:rPr>
        <w:t xml:space="preserve">každého jednotlivého </w:t>
      </w:r>
      <w:r w:rsidR="00C6262D" w:rsidRPr="004B7EA2">
        <w:rPr>
          <w:rFonts w:ascii="Arial" w:hAnsi="Arial" w:cs="Arial"/>
          <w:szCs w:val="20"/>
        </w:rPr>
        <w:t xml:space="preserve">Kupujícího či jiná pracoviště </w:t>
      </w:r>
      <w:r w:rsidR="00C6262D">
        <w:rPr>
          <w:rFonts w:ascii="Arial" w:hAnsi="Arial" w:cs="Arial"/>
          <w:szCs w:val="20"/>
        </w:rPr>
        <w:t xml:space="preserve">daného </w:t>
      </w:r>
      <w:r w:rsidR="00C6262D" w:rsidRPr="004B7EA2">
        <w:rPr>
          <w:rFonts w:ascii="Arial" w:hAnsi="Arial" w:cs="Arial"/>
          <w:szCs w:val="20"/>
        </w:rPr>
        <w:t>Kupujícího na základě dodacích listů, které bude mít k dispozici ve dv</w:t>
      </w:r>
      <w:r w:rsidR="00C6262D" w:rsidRPr="003D639C">
        <w:rPr>
          <w:rFonts w:ascii="Arial" w:hAnsi="Arial" w:cs="Arial"/>
          <w:szCs w:val="20"/>
        </w:rPr>
        <w:t xml:space="preserve">ojím vyhotovení v listinné podobě. Před odevzdáním Zboží na příslušné oddělení dotčeného Kupujícího či na jiná pracoviště dotčeného Kupujícího se provede kontrola dodacího listu s objednávkou vystavenou dotčeným Kupujícím. 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w:t>
      </w:r>
      <w:bookmarkStart w:id="8" w:name="_Hlk200631847"/>
      <w:r w:rsidR="00C6262D" w:rsidRPr="003D639C">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C6262D" w:rsidRPr="004B7EA2">
        <w:rPr>
          <w:rFonts w:ascii="Arial" w:hAnsi="Arial" w:cs="Arial"/>
          <w:szCs w:val="20"/>
        </w:rPr>
        <w:t xml:space="preserve"> </w:t>
      </w:r>
    </w:p>
    <w:bookmarkEnd w:id="8"/>
    <w:p w14:paraId="0DFCB851" w14:textId="3AA92D6A" w:rsidR="005C6F22" w:rsidRP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2B664B39"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 xml:space="preserve">UDI kód, </w:t>
      </w:r>
      <w:r w:rsidR="00C6262D" w:rsidRPr="003D639C">
        <w:rPr>
          <w:rFonts w:ascii="Arial" w:hAnsi="Arial" w:cs="Arial"/>
          <w:szCs w:val="20"/>
        </w:rPr>
        <w:t>pokud jej legislativa požaduje, dále číslo šarže a datum exspirace Zboží (jednotlivého balení);</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0E60876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1C666C0E" w14:textId="281B2F74" w:rsidR="00C6262D" w:rsidRP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r w:rsidRPr="00C6262D">
        <w:rPr>
          <w:rFonts w:ascii="Arial" w:hAnsi="Arial" w:cs="Arial"/>
          <w:b w:val="0"/>
          <w:iCs w:val="0"/>
          <w:u w:val="none"/>
        </w:rPr>
        <w:t>Kup</w:t>
      </w:r>
      <w:r>
        <w:rPr>
          <w:rFonts w:ascii="Arial" w:hAnsi="Arial" w:cs="Arial"/>
          <w:b w:val="0"/>
          <w:iCs w:val="0"/>
          <w:u w:val="none"/>
        </w:rPr>
        <w:t xml:space="preserve">ující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w:t>
      </w:r>
      <w:r w:rsidRPr="003D639C">
        <w:rPr>
          <w:rFonts w:ascii="Arial" w:hAnsi="Arial" w:cs="Arial"/>
          <w:b w:val="0"/>
          <w:iCs w:val="0"/>
          <w:u w:val="none"/>
        </w:rPr>
        <w:lastRenderedPageBreak/>
        <w:t>schopen zasílat Kupujícím dodací listy v elektronické podobě prostřednictvím služby e-kurýr. 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p>
    <w:p w14:paraId="49DD3390" w14:textId="73EE6A06" w:rsidR="00C6262D" w:rsidRPr="003D639C" w:rsidRDefault="00C6262D" w:rsidP="00C6262D">
      <w:pPr>
        <w:pStyle w:val="Nadpis2"/>
        <w:spacing w:before="0" w:line="276" w:lineRule="auto"/>
        <w:ind w:left="720"/>
        <w:rPr>
          <w:rFonts w:ascii="Arial" w:hAnsi="Arial" w:cs="Arial"/>
          <w:b w:val="0"/>
          <w:iCs w:val="0"/>
          <w:u w:val="none"/>
        </w:rPr>
      </w:pPr>
      <w:r w:rsidRPr="003D639C">
        <w:rPr>
          <w:rFonts w:ascii="Arial" w:hAnsi="Arial" w:cs="Arial"/>
          <w:b w:val="0"/>
          <w:iCs w:val="0"/>
          <w:u w:val="none"/>
        </w:rPr>
        <w:t>Kupujícím dodací listy pouze v listinné podobě, jak je to upraveno v odst. 5.7. této smlouvy.</w:t>
      </w:r>
    </w:p>
    <w:p w14:paraId="28363429" w14:textId="4FD5389B" w:rsid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bookmarkStart w:id="9" w:name="_Hlk200632940"/>
      <w:r>
        <w:rPr>
          <w:rFonts w:ascii="Arial" w:hAnsi="Arial" w:cs="Arial"/>
          <w:b w:val="0"/>
          <w:iCs w:val="0"/>
          <w:u w:val="none"/>
        </w:rPr>
        <w:t xml:space="preserve">Jakmile </w:t>
      </w:r>
      <w:r w:rsidRPr="003D639C">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bookmarkEnd w:id="9"/>
    <w:p w14:paraId="41E98493" w14:textId="3C62C2CB" w:rsidR="000553C3" w:rsidRPr="000553C3" w:rsidRDefault="000553C3" w:rsidP="000553C3">
      <w:pPr>
        <w:pStyle w:val="Nadpis2"/>
        <w:numPr>
          <w:ilvl w:val="1"/>
          <w:numId w:val="3"/>
        </w:numPr>
        <w:tabs>
          <w:tab w:val="num" w:pos="720"/>
        </w:tabs>
        <w:spacing w:before="0" w:line="276" w:lineRule="auto"/>
        <w:ind w:left="720" w:hanging="720"/>
        <w:rPr>
          <w:rFonts w:ascii="Arial" w:hAnsi="Arial" w:cs="Arial"/>
          <w:b w:val="0"/>
          <w:iCs w:val="0"/>
          <w:u w:val="none"/>
        </w:rPr>
      </w:pPr>
      <w:r w:rsidRPr="000553C3">
        <w:rPr>
          <w:rFonts w:ascii="Arial" w:hAnsi="Arial" w:cs="Arial"/>
          <w:b w:val="0"/>
          <w:iCs w:val="0"/>
          <w:u w:val="none"/>
        </w:rPr>
        <w:t>Prodávající</w:t>
      </w:r>
      <w:r>
        <w:rPr>
          <w:rFonts w:ascii="Arial" w:hAnsi="Arial" w:cs="Arial"/>
          <w:b w:val="0"/>
          <w:iCs w:val="0"/>
          <w:u w:val="none"/>
        </w:rPr>
        <w:t xml:space="preserve"> </w:t>
      </w:r>
      <w:r w:rsidRPr="000553C3">
        <w:rPr>
          <w:rFonts w:ascii="Arial" w:hAnsi="Arial" w:cs="Arial"/>
          <w:b w:val="0"/>
          <w:iCs w:val="0"/>
          <w:u w:val="none"/>
        </w:rPr>
        <w:t>se zavazuje dodávat pouze zboží, jehož doba použitelnosti bude v okamžiku dodání činit nejméně 75 % celkové doby použitelnosti. Prodávající může dodat zboží s kratší dobou použitelnosti jen po předchozím písemném souhlasu kupujícího.</w:t>
      </w:r>
    </w:p>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36335CAE" w14:textId="77777777" w:rsidR="004C6887" w:rsidRPr="00761A77" w:rsidRDefault="00117DFF" w:rsidP="00F50603">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za měrnou jednotku Zboží</w:t>
      </w:r>
      <w:r w:rsidR="001424E6">
        <w:rPr>
          <w:rFonts w:ascii="Arial" w:hAnsi="Arial" w:cs="Arial"/>
          <w:szCs w:val="20"/>
        </w:rPr>
        <w:t xml:space="preserve"> </w:t>
      </w:r>
      <w:r w:rsidR="00241816" w:rsidRPr="004B7EA2">
        <w:rPr>
          <w:rFonts w:ascii="Arial" w:hAnsi="Arial" w:cs="Arial"/>
          <w:szCs w:val="20"/>
        </w:rPr>
        <w:t xml:space="preserve">pro jednotlivé položky </w:t>
      </w:r>
      <w:r w:rsidRPr="004B7EA2">
        <w:rPr>
          <w:rFonts w:ascii="Arial" w:hAnsi="Arial" w:cs="Arial"/>
          <w:szCs w:val="20"/>
        </w:rPr>
        <w:t xml:space="preserve">je stanovena v Příloze </w:t>
      </w:r>
      <w:r w:rsidR="00DB4DE0" w:rsidRPr="004B7EA2">
        <w:rPr>
          <w:rFonts w:ascii="Arial" w:hAnsi="Arial" w:cs="Arial"/>
          <w:szCs w:val="20"/>
        </w:rPr>
        <w:t xml:space="preserve">č. </w:t>
      </w:r>
      <w:r w:rsidRPr="004B7EA2">
        <w:rPr>
          <w:rFonts w:ascii="Arial" w:hAnsi="Arial" w:cs="Arial"/>
          <w:szCs w:val="20"/>
        </w:rPr>
        <w:t>1 této smlouvy</w:t>
      </w:r>
      <w:r w:rsidR="00241816" w:rsidRPr="004B7EA2">
        <w:rPr>
          <w:rFonts w:ascii="Arial" w:hAnsi="Arial" w:cs="Arial"/>
          <w:szCs w:val="20"/>
        </w:rPr>
        <w:t>.</w:t>
      </w:r>
      <w:r w:rsidRPr="004B7EA2">
        <w:rPr>
          <w:rFonts w:ascii="Arial" w:hAnsi="Arial" w:cs="Arial"/>
          <w:szCs w:val="20"/>
        </w:rPr>
        <w:t xml:space="preserve"> Kupní cena Zboží</w:t>
      </w:r>
      <w:r w:rsidR="00BA5A21">
        <w:rPr>
          <w:rFonts w:ascii="Arial" w:hAnsi="Arial" w:cs="Arial"/>
          <w:szCs w:val="20"/>
        </w:rPr>
        <w:t xml:space="preserve"> v Kč bez DPH </w:t>
      </w:r>
      <w:r w:rsidRPr="004B7EA2">
        <w:rPr>
          <w:rFonts w:ascii="Arial" w:hAnsi="Arial" w:cs="Arial"/>
          <w:szCs w:val="20"/>
        </w:rPr>
        <w:t>je</w:t>
      </w:r>
      <w:r w:rsidR="00BA5A21">
        <w:rPr>
          <w:rFonts w:ascii="Arial" w:hAnsi="Arial" w:cs="Arial"/>
          <w:szCs w:val="20"/>
        </w:rPr>
        <w:t xml:space="preserve"> sjednána jako cena</w:t>
      </w:r>
      <w:r w:rsidRPr="004B7EA2">
        <w:rPr>
          <w:rFonts w:ascii="Arial" w:hAnsi="Arial" w:cs="Arial"/>
          <w:szCs w:val="20"/>
        </w:rPr>
        <w:t xml:space="preserve"> konečná</w:t>
      </w:r>
      <w:r w:rsidR="00BA5A21">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761A77">
        <w:rPr>
          <w:rFonts w:ascii="Arial" w:hAnsi="Arial" w:cs="Arial"/>
          <w:szCs w:val="20"/>
        </w:rPr>
        <w:t>e.</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344E8A1C" w14:textId="77777777" w:rsidR="001424E6"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 xml:space="preserve">v souladu s objednávkou </w:t>
      </w:r>
      <w:r w:rsidR="00A50902">
        <w:rPr>
          <w:rFonts w:ascii="Arial" w:hAnsi="Arial" w:cs="Arial"/>
          <w:szCs w:val="20"/>
        </w:rPr>
        <w:t xml:space="preserve">dotčeného </w:t>
      </w:r>
      <w:r w:rsidR="00C8263D" w:rsidRPr="004B7EA2">
        <w:rPr>
          <w:rFonts w:ascii="Arial" w:hAnsi="Arial" w:cs="Arial"/>
          <w:szCs w:val="20"/>
        </w:rPr>
        <w:t>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w:t>
      </w:r>
      <w:r w:rsidR="00A50902">
        <w:rPr>
          <w:rFonts w:ascii="Arial" w:hAnsi="Arial" w:cs="Arial"/>
          <w:szCs w:val="20"/>
        </w:rPr>
        <w:t xml:space="preserve">dotčenému </w:t>
      </w:r>
      <w:r w:rsidRPr="004B7EA2">
        <w:rPr>
          <w:rFonts w:ascii="Arial" w:hAnsi="Arial" w:cs="Arial"/>
          <w:szCs w:val="20"/>
        </w:rPr>
        <w:t xml:space="preserve">Kupujícímu. </w:t>
      </w:r>
    </w:p>
    <w:p w14:paraId="441517AF" w14:textId="77777777" w:rsidR="00EE7392" w:rsidRPr="004B7EA2" w:rsidRDefault="007E6D09" w:rsidP="001424E6">
      <w:pPr>
        <w:tabs>
          <w:tab w:val="left" w:pos="720"/>
        </w:tabs>
        <w:spacing w:after="120" w:line="276" w:lineRule="auto"/>
        <w:ind w:left="720"/>
        <w:rPr>
          <w:rFonts w:ascii="Arial" w:hAnsi="Arial" w:cs="Arial"/>
          <w:szCs w:val="20"/>
        </w:rPr>
      </w:pPr>
      <w:r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w:t>
      </w:r>
      <w:r w:rsidR="00A50902">
        <w:rPr>
          <w:rFonts w:ascii="Arial" w:hAnsi="Arial" w:cs="Arial"/>
          <w:szCs w:val="20"/>
        </w:rPr>
        <w:t xml:space="preserve">dotčenému Kupujícímu </w:t>
      </w:r>
      <w:r w:rsidR="00B44322" w:rsidRPr="004B7EA2">
        <w:rPr>
          <w:rFonts w:ascii="Arial" w:hAnsi="Arial" w:cs="Arial"/>
          <w:szCs w:val="20"/>
        </w:rPr>
        <w:t xml:space="preserve">prokázat Prodávající. </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3328C" w14:textId="7487818C" w:rsidR="00C27E0A"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0D81D1C5" w14:textId="77777777" w:rsidR="00C27E0A" w:rsidRDefault="00C27E0A">
      <w:pPr>
        <w:jc w:val="left"/>
        <w:rPr>
          <w:rFonts w:ascii="Arial" w:hAnsi="Arial" w:cs="Arial"/>
          <w:bCs/>
          <w:iCs/>
          <w:szCs w:val="20"/>
        </w:rPr>
      </w:pPr>
      <w:r>
        <w:rPr>
          <w:rFonts w:ascii="Arial" w:hAnsi="Arial" w:cs="Arial"/>
          <w:b/>
          <w:bCs/>
        </w:rPr>
        <w:br w:type="page"/>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lastRenderedPageBreak/>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7777777" w:rsidR="00E10136" w:rsidRPr="00E94818"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0CDEB76B"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0B14340" w14:textId="4CE181DC" w:rsidR="00B161E3" w:rsidRPr="00B161E3" w:rsidRDefault="00B161E3" w:rsidP="00A85D9E">
      <w:pPr>
        <w:pStyle w:val="Nadpis2"/>
        <w:numPr>
          <w:ilvl w:val="1"/>
          <w:numId w:val="4"/>
        </w:numPr>
        <w:tabs>
          <w:tab w:val="clear" w:pos="360"/>
          <w:tab w:val="num" w:pos="709"/>
        </w:tabs>
        <w:spacing w:before="0" w:line="276" w:lineRule="auto"/>
        <w:ind w:left="709" w:hanging="709"/>
      </w:pPr>
      <w:r w:rsidRPr="00F50603">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lastRenderedPageBreak/>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77777777"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 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6F3DC957" w14:textId="05F8058B" w:rsidR="007D1758"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6F968C9" w14:textId="5B53403A" w:rsidR="00C6262D"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Smluvní </w:t>
      </w:r>
      <w:r w:rsidRPr="00A8109B">
        <w:rPr>
          <w:rFonts w:ascii="Arial" w:hAnsi="Arial" w:cs="Arial"/>
          <w:szCs w:val="20"/>
        </w:rPr>
        <w:t>pokuta dle předchozích odstavců 10.3. a 10.4. této smlouvy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Pr>
          <w:rFonts w:ascii="Arial" w:hAnsi="Arial" w:cs="Arial"/>
          <w:szCs w:val="20"/>
        </w:rPr>
        <w:t xml:space="preserve">dotčený </w:t>
      </w:r>
      <w:r w:rsidRPr="007D1758">
        <w:rPr>
          <w:rFonts w:ascii="Arial" w:hAnsi="Arial" w:cs="Arial"/>
          <w:szCs w:val="20"/>
        </w:rPr>
        <w:t>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45C9C8F8"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C27E0A">
        <w:rPr>
          <w:rFonts w:cs="Arial"/>
          <w:b/>
          <w:sz w:val="20"/>
          <w:szCs w:val="20"/>
        </w:rPr>
        <w:t>36</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26420106"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7A2982">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w:t>
      </w:r>
      <w:r w:rsidR="0059685F" w:rsidRPr="00A8109B">
        <w:rPr>
          <w:rFonts w:cs="Arial"/>
          <w:sz w:val="20"/>
          <w:szCs w:val="20"/>
        </w:rPr>
        <w:t>z hodnoty příslušné objednávky, nebo (</w:t>
      </w:r>
      <w:proofErr w:type="spellStart"/>
      <w:r w:rsidR="0059685F" w:rsidRPr="00A8109B">
        <w:rPr>
          <w:rFonts w:cs="Arial"/>
          <w:sz w:val="20"/>
          <w:szCs w:val="20"/>
        </w:rPr>
        <w:t>iv</w:t>
      </w:r>
      <w:proofErr w:type="spellEnd"/>
      <w:r w:rsidR="0059685F" w:rsidRPr="00A8109B">
        <w:rPr>
          <w:rFonts w:cs="Arial"/>
          <w:sz w:val="20"/>
          <w:szCs w:val="20"/>
        </w:rPr>
        <w:t xml:space="preserve">)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 </w:t>
      </w:r>
      <w:r w:rsidR="0059685F" w:rsidRPr="00A8109B">
        <w:rPr>
          <w:sz w:val="20"/>
          <w:szCs w:val="20"/>
        </w:rPr>
        <w:t>V případě, že od této smlouvy odstoupí všichni Kupující společným právním jednáním, pak se smlouva</w:t>
      </w:r>
      <w:r w:rsidR="0059685F">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59685F" w:rsidRPr="00A8109B">
        <w:rPr>
          <w:sz w:val="20"/>
          <w:szCs w:val="20"/>
        </w:rPr>
        <w:t>odstoupením nedotčen.</w:t>
      </w:r>
    </w:p>
    <w:p w14:paraId="059907BF" w14:textId="58D3CA9A"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59685F" w:rsidRPr="00A8109B">
        <w:rPr>
          <w:rFonts w:cs="Arial"/>
          <w:sz w:val="20"/>
          <w:szCs w:val="20"/>
        </w:rPr>
        <w:t xml:space="preserve">od smlouvy nabývá účinnosti dnem doručení oznámení o odstoupení druhé smluvní straně </w:t>
      </w:r>
      <w:r w:rsidR="0059685F" w:rsidRPr="00A8109B">
        <w:rPr>
          <w:sz w:val="20"/>
          <w:szCs w:val="20"/>
        </w:rPr>
        <w:t xml:space="preserve">(viz ujednání druhé věty odst. 13.1. této smlouvy) </w:t>
      </w:r>
      <w:r w:rsidR="0059685F"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3384BE9D" w14:textId="670F846D" w:rsidR="000871A8" w:rsidRPr="006E7E29" w:rsidRDefault="003A3820" w:rsidP="006E7E29">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bookmarkStart w:id="10" w:name="_Ref124779688"/>
    </w:p>
    <w:p w14:paraId="3069B4B2" w14:textId="77777777" w:rsidR="006E7E29" w:rsidRPr="006E7E29" w:rsidRDefault="006E7E29" w:rsidP="006E7E29">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06915F9C" w14:textId="1AFB293C" w:rsidR="00666F76" w:rsidRPr="00CF2A61" w:rsidRDefault="003A3820" w:rsidP="006E7E29">
      <w:pPr>
        <w:pStyle w:val="Zkladntext"/>
        <w:numPr>
          <w:ilvl w:val="1"/>
          <w:numId w:val="4"/>
        </w:numPr>
        <w:tabs>
          <w:tab w:val="clear" w:pos="360"/>
        </w:tabs>
        <w:spacing w:after="120" w:line="276" w:lineRule="auto"/>
        <w:ind w:left="709" w:hanging="709"/>
        <w:rPr>
          <w:sz w:val="20"/>
          <w:szCs w:val="20"/>
        </w:rPr>
      </w:pPr>
      <w:r w:rsidRPr="006E7E29">
        <w:rPr>
          <w:rFonts w:cs="Arial"/>
          <w:sz w:val="20"/>
          <w:szCs w:val="20"/>
        </w:rPr>
        <w:t>Prodávající</w:t>
      </w:r>
      <w:r w:rsidRPr="004B7EA2">
        <w:rPr>
          <w:rFonts w:cs="Arial"/>
          <w:sz w:val="20"/>
          <w:szCs w:val="20"/>
        </w:rPr>
        <w:t xml:space="preserve"> </w:t>
      </w:r>
      <w:bookmarkEnd w:id="10"/>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a újmu způsobenou smrtí v souvislosti s výkonem podnikatelské činnosti</w:t>
      </w:r>
      <w:r w:rsidR="00CF2A61" w:rsidRPr="00502F9D">
        <w:rPr>
          <w:sz w:val="20"/>
          <w:szCs w:val="20"/>
        </w:rPr>
        <w:t xml:space="preserve"> s limitem pojistného plnění ve výši minimálně </w:t>
      </w:r>
      <w:r w:rsidR="00F50603" w:rsidRPr="00F50603">
        <w:rPr>
          <w:b/>
          <w:bCs/>
          <w:sz w:val="20"/>
          <w:szCs w:val="20"/>
        </w:rPr>
        <w:lastRenderedPageBreak/>
        <w:t>3 000 000</w:t>
      </w:r>
      <w:r w:rsidR="00CF2A61" w:rsidRPr="00F50603">
        <w:rPr>
          <w:b/>
          <w:bCs/>
          <w:sz w:val="20"/>
          <w:szCs w:val="20"/>
        </w:rPr>
        <w:t xml:space="preserve"> Kč</w:t>
      </w:r>
      <w:r w:rsidR="00CF2A61" w:rsidRPr="00F50603">
        <w:rPr>
          <w:sz w:val="20"/>
          <w:szCs w:val="20"/>
        </w:rPr>
        <w:t xml:space="preserve"> (slovy </w:t>
      </w:r>
      <w:r w:rsidR="00F50603" w:rsidRPr="00F50603">
        <w:rPr>
          <w:bCs/>
          <w:sz w:val="20"/>
          <w:szCs w:val="20"/>
        </w:rPr>
        <w:t>tři miliony</w:t>
      </w:r>
      <w:r w:rsidR="00CF2A61" w:rsidRPr="00F50603">
        <w:rPr>
          <w:bCs/>
          <w:sz w:val="20"/>
          <w:szCs w:val="20"/>
        </w:rPr>
        <w:t xml:space="preserve"> </w:t>
      </w:r>
      <w:r w:rsidR="00CF2A61" w:rsidRPr="00F50603">
        <w:rPr>
          <w:sz w:val="20"/>
          <w:szCs w:val="20"/>
        </w:rPr>
        <w:t>korun českých) za</w:t>
      </w:r>
      <w:r w:rsidR="00CF2A61" w:rsidRPr="00502F9D">
        <w:rPr>
          <w:sz w:val="20"/>
          <w:szCs w:val="20"/>
        </w:rPr>
        <w:t xml:space="preserve"> každou pojistnou událost.</w:t>
      </w:r>
      <w:r w:rsidR="00CF2A61">
        <w:rPr>
          <w:sz w:val="20"/>
          <w:szCs w:val="20"/>
        </w:rPr>
        <w:t xml:space="preserve"> Tuto pojistnou smlouvu bude Prodávající udržovat v platnosti pro celou dobu platnosti této smlouvy.</w:t>
      </w:r>
      <w:r w:rsidR="00CF2A61" w:rsidRPr="00502F9D">
        <w:rPr>
          <w:sz w:val="20"/>
          <w:szCs w:val="20"/>
        </w:rPr>
        <w:t xml:space="preserve"> </w:t>
      </w:r>
    </w:p>
    <w:p w14:paraId="120D9D98"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11"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11"/>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6F4D8136" w14:textId="77777777" w:rsidR="008818F6" w:rsidRPr="00C27E0A"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w:t>
      </w:r>
      <w:r w:rsidRPr="00C27E0A">
        <w:rPr>
          <w:rFonts w:ascii="Arial" w:hAnsi="Arial" w:cs="Arial"/>
          <w:szCs w:val="20"/>
        </w:rPr>
        <w:t>uvedením jejich osobních údajů v této smlouvě a s jejich použitím pro potřeby plnění této smlouvy, pokud je to podle právních předpisů na ochranu osobních údajů potřebné:</w:t>
      </w:r>
    </w:p>
    <w:p w14:paraId="0B62E46A" w14:textId="77777777" w:rsidR="008818F6" w:rsidRPr="00C27E0A" w:rsidRDefault="00332A58" w:rsidP="00746AD2">
      <w:pPr>
        <w:numPr>
          <w:ilvl w:val="2"/>
          <w:numId w:val="15"/>
        </w:numPr>
        <w:spacing w:after="120" w:line="276" w:lineRule="auto"/>
        <w:ind w:hanging="11"/>
        <w:rPr>
          <w:rFonts w:ascii="Arial" w:hAnsi="Arial" w:cs="Arial"/>
          <w:szCs w:val="20"/>
        </w:rPr>
      </w:pPr>
      <w:r w:rsidRPr="00C27E0A">
        <w:rPr>
          <w:rFonts w:ascii="Arial" w:hAnsi="Arial" w:cs="Arial"/>
          <w:szCs w:val="20"/>
        </w:rPr>
        <w:t xml:space="preserve">Za Kupujícího </w:t>
      </w:r>
      <w:r w:rsidR="00CD2D98" w:rsidRPr="00C27E0A">
        <w:rPr>
          <w:rFonts w:ascii="Arial" w:hAnsi="Arial" w:cs="Arial"/>
          <w:szCs w:val="20"/>
        </w:rPr>
        <w:t xml:space="preserve">jsou dané osoby uvedeny v Příloze č. </w:t>
      </w:r>
      <w:r w:rsidR="005D04B0" w:rsidRPr="00C27E0A">
        <w:rPr>
          <w:rFonts w:ascii="Arial" w:hAnsi="Arial" w:cs="Arial"/>
          <w:szCs w:val="20"/>
        </w:rPr>
        <w:t>2</w:t>
      </w:r>
      <w:r w:rsidR="00CD2D98" w:rsidRPr="00C27E0A">
        <w:rPr>
          <w:rFonts w:ascii="Arial" w:hAnsi="Arial" w:cs="Arial"/>
          <w:szCs w:val="20"/>
        </w:rPr>
        <w:t xml:space="preserve"> této smlouvy. </w:t>
      </w:r>
    </w:p>
    <w:p w14:paraId="6BE16A48" w14:textId="77777777" w:rsidR="00CD2D98" w:rsidRPr="00C27E0A" w:rsidRDefault="004853F0" w:rsidP="009246DA">
      <w:pPr>
        <w:numPr>
          <w:ilvl w:val="2"/>
          <w:numId w:val="15"/>
        </w:numPr>
        <w:spacing w:after="120" w:line="276" w:lineRule="auto"/>
        <w:ind w:left="1400" w:hanging="691"/>
        <w:rPr>
          <w:rFonts w:ascii="Arial" w:hAnsi="Arial" w:cs="Arial"/>
          <w:szCs w:val="20"/>
        </w:rPr>
      </w:pPr>
      <w:r w:rsidRPr="00C27E0A">
        <w:rPr>
          <w:rFonts w:ascii="Arial" w:hAnsi="Arial" w:cs="Arial"/>
          <w:szCs w:val="20"/>
        </w:rPr>
        <w:t>Z</w:t>
      </w:r>
      <w:r w:rsidR="006F3AAE" w:rsidRPr="00C27E0A">
        <w:rPr>
          <w:rFonts w:ascii="Arial" w:hAnsi="Arial" w:cs="Arial"/>
          <w:szCs w:val="20"/>
        </w:rPr>
        <w:t>a Prodávajícího</w:t>
      </w:r>
      <w:r w:rsidR="00CD2D98" w:rsidRPr="00C27E0A">
        <w:rPr>
          <w:rFonts w:ascii="Arial" w:hAnsi="Arial" w:cs="Arial"/>
          <w:szCs w:val="20"/>
        </w:rPr>
        <w:t>:</w:t>
      </w:r>
    </w:p>
    <w:p w14:paraId="41B739B4" w14:textId="77777777" w:rsidR="00CD2D98" w:rsidRPr="00C27E0A" w:rsidRDefault="00CD2D98" w:rsidP="00C27E0A">
      <w:pPr>
        <w:tabs>
          <w:tab w:val="left" w:pos="720"/>
        </w:tabs>
        <w:spacing w:line="276" w:lineRule="auto"/>
        <w:ind w:left="1400"/>
        <w:rPr>
          <w:rFonts w:ascii="Arial" w:hAnsi="Arial" w:cs="Arial"/>
          <w:szCs w:val="20"/>
          <w:highlight w:val="yellow"/>
        </w:rPr>
      </w:pPr>
      <w:r w:rsidRPr="00C27E0A">
        <w:rPr>
          <w:rFonts w:ascii="Arial" w:hAnsi="Arial" w:cs="Arial"/>
          <w:szCs w:val="20"/>
        </w:rPr>
        <w:t>Kontakt:</w:t>
      </w:r>
      <w:r w:rsidRPr="00C27E0A">
        <w:rPr>
          <w:rFonts w:ascii="Arial" w:hAnsi="Arial" w:cs="Arial"/>
          <w:b/>
          <w:szCs w:val="20"/>
        </w:rPr>
        <w:tab/>
      </w:r>
      <w:r w:rsidR="006F5764" w:rsidRPr="00C27E0A">
        <w:rPr>
          <w:rFonts w:ascii="Arial" w:hAnsi="Arial" w:cs="Arial"/>
          <w:b/>
          <w:szCs w:val="20"/>
          <w:highlight w:val="yellow"/>
        </w:rPr>
        <w:fldChar w:fldCharType="begin">
          <w:ffData>
            <w:name w:val="Text12"/>
            <w:enabled/>
            <w:calcOnExit w:val="0"/>
            <w:textInput>
              <w:default w:val="[doplní účastník]"/>
            </w:textInput>
          </w:ffData>
        </w:fldChar>
      </w:r>
      <w:r w:rsidR="006F3AAE" w:rsidRPr="00C27E0A">
        <w:rPr>
          <w:rFonts w:ascii="Arial" w:hAnsi="Arial" w:cs="Arial"/>
          <w:b/>
          <w:szCs w:val="20"/>
          <w:highlight w:val="yellow"/>
        </w:rPr>
        <w:instrText xml:space="preserve"> FORMTEXT </w:instrText>
      </w:r>
      <w:r w:rsidR="006F5764" w:rsidRPr="00C27E0A">
        <w:rPr>
          <w:rFonts w:ascii="Arial" w:hAnsi="Arial" w:cs="Arial"/>
          <w:b/>
          <w:szCs w:val="20"/>
          <w:highlight w:val="yellow"/>
        </w:rPr>
      </w:r>
      <w:r w:rsidR="006F5764" w:rsidRPr="00C27E0A">
        <w:rPr>
          <w:rFonts w:ascii="Arial" w:hAnsi="Arial" w:cs="Arial"/>
          <w:b/>
          <w:szCs w:val="20"/>
          <w:highlight w:val="yellow"/>
        </w:rPr>
        <w:fldChar w:fldCharType="separate"/>
      </w:r>
      <w:r w:rsidR="006F3AAE" w:rsidRPr="00C27E0A">
        <w:rPr>
          <w:rFonts w:ascii="Arial" w:hAnsi="Arial" w:cs="Arial"/>
          <w:b/>
          <w:szCs w:val="20"/>
          <w:highlight w:val="yellow"/>
        </w:rPr>
        <w:t>[doplní účastník]</w:t>
      </w:r>
      <w:r w:rsidR="006F5764" w:rsidRPr="00C27E0A">
        <w:rPr>
          <w:rFonts w:ascii="Arial" w:hAnsi="Arial" w:cs="Arial"/>
          <w:b/>
          <w:szCs w:val="20"/>
          <w:highlight w:val="yellow"/>
        </w:rPr>
        <w:fldChar w:fldCharType="end"/>
      </w:r>
    </w:p>
    <w:p w14:paraId="2D2D7772" w14:textId="77777777" w:rsidR="00CD2D98" w:rsidRPr="00C27E0A" w:rsidRDefault="00CD2D98" w:rsidP="00C27E0A">
      <w:pPr>
        <w:tabs>
          <w:tab w:val="left" w:pos="720"/>
        </w:tabs>
        <w:spacing w:line="276" w:lineRule="auto"/>
        <w:ind w:left="1400"/>
        <w:rPr>
          <w:rFonts w:ascii="Arial" w:hAnsi="Arial" w:cs="Arial"/>
          <w:szCs w:val="20"/>
        </w:rPr>
      </w:pPr>
      <w:r w:rsidRPr="00C27E0A">
        <w:rPr>
          <w:rFonts w:ascii="Arial" w:hAnsi="Arial" w:cs="Arial"/>
          <w:szCs w:val="20"/>
        </w:rPr>
        <w:t>E</w:t>
      </w:r>
      <w:r w:rsidR="00AD7470" w:rsidRPr="00C27E0A">
        <w:rPr>
          <w:rFonts w:ascii="Arial" w:hAnsi="Arial" w:cs="Arial"/>
          <w:szCs w:val="20"/>
        </w:rPr>
        <w:t xml:space="preserve">-mail: </w:t>
      </w:r>
      <w:r w:rsidRPr="00C27E0A">
        <w:rPr>
          <w:rFonts w:ascii="Arial" w:hAnsi="Arial" w:cs="Arial"/>
          <w:szCs w:val="20"/>
        </w:rPr>
        <w:tab/>
      </w:r>
      <w:r w:rsidRPr="00C27E0A">
        <w:rPr>
          <w:rFonts w:ascii="Arial" w:hAnsi="Arial" w:cs="Arial"/>
          <w:szCs w:val="20"/>
        </w:rPr>
        <w:tab/>
      </w:r>
      <w:r w:rsidR="006F5764" w:rsidRPr="00C27E0A">
        <w:rPr>
          <w:rFonts w:ascii="Arial" w:hAnsi="Arial" w:cs="Arial"/>
          <w:b/>
          <w:szCs w:val="20"/>
          <w:highlight w:val="yellow"/>
        </w:rPr>
        <w:fldChar w:fldCharType="begin">
          <w:ffData>
            <w:name w:val="Text12"/>
            <w:enabled/>
            <w:calcOnExit w:val="0"/>
            <w:textInput>
              <w:default w:val="[doplní účastník]"/>
            </w:textInput>
          </w:ffData>
        </w:fldChar>
      </w:r>
      <w:r w:rsidR="006F3AAE" w:rsidRPr="00C27E0A">
        <w:rPr>
          <w:rFonts w:ascii="Arial" w:hAnsi="Arial" w:cs="Arial"/>
          <w:b/>
          <w:szCs w:val="20"/>
          <w:highlight w:val="yellow"/>
        </w:rPr>
        <w:instrText xml:space="preserve"> FORMTEXT </w:instrText>
      </w:r>
      <w:r w:rsidR="006F5764" w:rsidRPr="00C27E0A">
        <w:rPr>
          <w:rFonts w:ascii="Arial" w:hAnsi="Arial" w:cs="Arial"/>
          <w:b/>
          <w:szCs w:val="20"/>
          <w:highlight w:val="yellow"/>
        </w:rPr>
      </w:r>
      <w:r w:rsidR="006F5764" w:rsidRPr="00C27E0A">
        <w:rPr>
          <w:rFonts w:ascii="Arial" w:hAnsi="Arial" w:cs="Arial"/>
          <w:b/>
          <w:szCs w:val="20"/>
          <w:highlight w:val="yellow"/>
        </w:rPr>
        <w:fldChar w:fldCharType="separate"/>
      </w:r>
      <w:r w:rsidR="006F3AAE" w:rsidRPr="00C27E0A">
        <w:rPr>
          <w:rFonts w:ascii="Arial" w:hAnsi="Arial" w:cs="Arial"/>
          <w:b/>
          <w:szCs w:val="20"/>
          <w:highlight w:val="yellow"/>
        </w:rPr>
        <w:t>[doplní účastník]</w:t>
      </w:r>
      <w:r w:rsidR="006F5764" w:rsidRPr="00C27E0A">
        <w:rPr>
          <w:rFonts w:ascii="Arial" w:hAnsi="Arial" w:cs="Arial"/>
          <w:b/>
          <w:szCs w:val="20"/>
          <w:highlight w:val="yellow"/>
        </w:rPr>
        <w:fldChar w:fldCharType="end"/>
      </w:r>
    </w:p>
    <w:p w14:paraId="444C2E13" w14:textId="77777777" w:rsidR="003A3820" w:rsidRPr="008818F6" w:rsidRDefault="00CD2D98" w:rsidP="00C27E0A">
      <w:pPr>
        <w:tabs>
          <w:tab w:val="left" w:pos="720"/>
        </w:tabs>
        <w:spacing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lastRenderedPageBreak/>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55C16396"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w:t>
      </w:r>
      <w:r w:rsidR="0059685F">
        <w:rPr>
          <w:sz w:val="20"/>
          <w:szCs w:val="20"/>
        </w:rPr>
        <w:t xml:space="preserve">všemi kupujícími </w:t>
      </w:r>
      <w:r>
        <w:rPr>
          <w:sz w:val="20"/>
          <w:szCs w:val="20"/>
        </w:rPr>
        <w:t xml:space="preserve">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bookmarkStart w:id="12" w:name="_Hlk200613202"/>
      <w:r w:rsidRPr="004B7EA2">
        <w:rPr>
          <w:rFonts w:cs="Arial"/>
          <w:sz w:val="20"/>
          <w:szCs w:val="20"/>
        </w:rPr>
        <w:t xml:space="preserve">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E806DA">
        <w:rPr>
          <w:rFonts w:cs="Arial"/>
          <w:i/>
          <w:sz w:val="20"/>
          <w:szCs w:val="20"/>
        </w:rPr>
        <w:t>Smluvní strany prohlašuj</w:t>
      </w:r>
      <w:r w:rsidR="007A15B8" w:rsidRPr="00E806DA">
        <w:rPr>
          <w:rFonts w:cs="Arial"/>
          <w:i/>
          <w:sz w:val="20"/>
          <w:szCs w:val="20"/>
        </w:rPr>
        <w:t>í</w:t>
      </w:r>
      <w:r w:rsidR="000E0AC1" w:rsidRPr="00E806DA">
        <w:rPr>
          <w:rFonts w:cs="Arial"/>
          <w:i/>
          <w:sz w:val="20"/>
          <w:szCs w:val="20"/>
        </w:rPr>
        <w:t xml:space="preserve">, že mají zájem na ochraně informací o </w:t>
      </w:r>
      <w:r w:rsidR="006F5764"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3" w:name="Text45"/>
      <w:r w:rsidR="00E806DA" w:rsidRPr="00C91EC4">
        <w:rPr>
          <w:rFonts w:cs="Arial"/>
          <w:i/>
          <w:sz w:val="20"/>
          <w:szCs w:val="20"/>
          <w:highlight w:val="yellow"/>
        </w:rPr>
        <w:instrText xml:space="preserve"> FORMTEXT </w:instrText>
      </w:r>
      <w:r w:rsidR="006F5764" w:rsidRPr="00C91EC4">
        <w:rPr>
          <w:rFonts w:cs="Arial"/>
          <w:i/>
          <w:sz w:val="20"/>
          <w:szCs w:val="20"/>
          <w:highlight w:val="yellow"/>
        </w:rPr>
      </w:r>
      <w:r w:rsidR="006F5764" w:rsidRPr="00C91EC4">
        <w:rPr>
          <w:rFonts w:cs="Arial"/>
          <w:i/>
          <w:sz w:val="20"/>
          <w:szCs w:val="20"/>
          <w:highlight w:val="yellow"/>
        </w:rPr>
        <w:fldChar w:fldCharType="separate"/>
      </w:r>
      <w:r w:rsidR="00E806DA"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C91EC4">
        <w:rPr>
          <w:rFonts w:cs="Arial"/>
          <w:i/>
          <w:sz w:val="20"/>
          <w:szCs w:val="20"/>
          <w:highlight w:val="yellow"/>
        </w:rPr>
        <w:fldChar w:fldCharType="end"/>
      </w:r>
      <w:bookmarkEnd w:id="13"/>
      <w:r w:rsidR="000E0AC1" w:rsidRPr="00E806DA">
        <w:rPr>
          <w:rFonts w:cs="Arial"/>
          <w:i/>
          <w:sz w:val="20"/>
          <w:szCs w:val="20"/>
        </w:rPr>
        <w:t xml:space="preserve"> </w:t>
      </w:r>
      <w:r w:rsidR="000E0AC1" w:rsidRPr="00945DD1">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bookmarkEnd w:id="12"/>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w:t>
      </w:r>
      <w:bookmarkStart w:id="14" w:name="_Hlk200613266"/>
      <w:r w:rsidRPr="004B7EA2">
        <w:rPr>
          <w:rFonts w:cs="Arial"/>
          <w:sz w:val="20"/>
          <w:szCs w:val="20"/>
        </w:rPr>
        <w:t xml:space="preserve">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bookmarkEnd w:id="14"/>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w:t>
      </w:r>
      <w:r w:rsidR="00B9221E" w:rsidRPr="009D29D8">
        <w:rPr>
          <w:rFonts w:cs="Arial"/>
          <w:sz w:val="20"/>
          <w:szCs w:val="20"/>
        </w:rPr>
        <w:lastRenderedPageBreak/>
        <w:t xml:space="preserve">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05D9543B"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w:t>
      </w:r>
      <w:r w:rsidRPr="00097BC9">
        <w:rPr>
          <w:sz w:val="20"/>
          <w:szCs w:val="20"/>
        </w:rPr>
        <w:lastRenderedPageBreak/>
        <w:t>od prvního dne kalendářního měsíce následujícího po doručení písemného oznámení Kupujících, přičemž postačí oznámení pouze jediného z Kupujících.</w:t>
      </w:r>
    </w:p>
    <w:p w14:paraId="58FB0B46" w14:textId="77777777" w:rsidR="00417DB0" w:rsidRPr="00A05638" w:rsidRDefault="00417DB0" w:rsidP="00A05638">
      <w:pPr>
        <w:pStyle w:val="Zkladntext"/>
        <w:numPr>
          <w:ilvl w:val="1"/>
          <w:numId w:val="17"/>
        </w:numPr>
        <w:tabs>
          <w:tab w:val="left" w:pos="720"/>
        </w:tabs>
        <w:spacing w:after="120" w:line="276" w:lineRule="auto"/>
        <w:ind w:left="720" w:hanging="720"/>
        <w:rPr>
          <w:rFonts w:cs="Arial"/>
          <w:sz w:val="20"/>
          <w:szCs w:val="20"/>
        </w:rPr>
      </w:pPr>
      <w:r w:rsidRPr="00A05638">
        <w:rPr>
          <w:rFonts w:cs="Arial"/>
          <w:sz w:val="20"/>
          <w:szCs w:val="20"/>
        </w:rPr>
        <w:t>Změna kupní ceny je možná pouze v případě změny příslušných daní a/nebo jiných podobných zákonných plateb a poplatků, které se vztahují ke Zboží.</w:t>
      </w:r>
    </w:p>
    <w:p w14:paraId="31EC71FE" w14:textId="7315A73F" w:rsidR="00D22521" w:rsidRPr="00D22521" w:rsidRDefault="007A2295" w:rsidP="00C6262D">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uvedených v nabídce nebo za podmínek pro Kupujícího výhodnějších a dále že tento poddodavatel prokáže splnění způsobilosti a kvalifikace, jak bylo požadováno v</w:t>
      </w:r>
      <w:r w:rsidR="00845E46">
        <w:rPr>
          <w:rFonts w:ascii="Arial" w:hAnsi="Arial" w:cs="Arial"/>
          <w:szCs w:val="20"/>
          <w:lang w:eastAsia="en-US"/>
        </w:rPr>
        <w:t>e výběrovém</w:t>
      </w:r>
      <w:r w:rsidR="00D22521" w:rsidRPr="00D22521">
        <w:rPr>
          <w:rFonts w:ascii="Arial" w:hAnsi="Arial" w:cs="Arial"/>
          <w:szCs w:val="20"/>
          <w:lang w:eastAsia="en-US"/>
        </w:rPr>
        <w:t xml:space="preserve">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w:t>
      </w:r>
      <w:r w:rsidR="00845E46">
        <w:rPr>
          <w:rFonts w:ascii="Arial" w:hAnsi="Arial" w:cs="Arial"/>
          <w:szCs w:val="20"/>
          <w:lang w:eastAsia="en-US"/>
        </w:rPr>
        <w:t>výběrové</w:t>
      </w:r>
      <w:r w:rsidR="00D22521" w:rsidRPr="00D22521">
        <w:rPr>
          <w:rFonts w:ascii="Arial" w:hAnsi="Arial" w:cs="Arial"/>
          <w:szCs w:val="20"/>
          <w:lang w:eastAsia="en-US"/>
        </w:rPr>
        <w:t xml:space="preserve">ho řízení, který se po hodnocení nabídek umístil jako druhý v pořadí za vybraným dodavatelem (tj. Prodávajícím), a v případě, že s tím bude tento účastník </w:t>
      </w:r>
      <w:r w:rsidR="00845E46">
        <w:rPr>
          <w:rFonts w:ascii="Arial" w:hAnsi="Arial" w:cs="Arial"/>
          <w:szCs w:val="20"/>
          <w:lang w:eastAsia="en-US"/>
        </w:rPr>
        <w:t>výběrové</w:t>
      </w:r>
      <w:r w:rsidR="00D22521" w:rsidRPr="00D22521">
        <w:rPr>
          <w:rFonts w:ascii="Arial" w:hAnsi="Arial" w:cs="Arial"/>
          <w:szCs w:val="20"/>
          <w:lang w:eastAsia="en-US"/>
        </w:rPr>
        <w:t xml:space="preserve">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051D75">
        <w:rPr>
          <w:rFonts w:ascii="Arial" w:hAnsi="Arial" w:cs="Arial"/>
          <w:szCs w:val="20"/>
          <w:lang w:eastAsia="en-US"/>
        </w:rPr>
        <w:t>–</w:t>
      </w:r>
      <w:r w:rsidR="00D22521" w:rsidRPr="00D22521">
        <w:rPr>
          <w:rFonts w:ascii="Arial" w:hAnsi="Arial" w:cs="Arial"/>
          <w:szCs w:val="20"/>
          <w:lang w:eastAsia="en-US"/>
        </w:rPr>
        <w:t xml:space="preserve"> účastníkem</w:t>
      </w:r>
      <w:r w:rsidR="00051D75">
        <w:rPr>
          <w:rFonts w:ascii="Arial" w:hAnsi="Arial" w:cs="Arial"/>
          <w:szCs w:val="20"/>
          <w:lang w:eastAsia="en-US"/>
        </w:rPr>
        <w:t xml:space="preserve"> </w:t>
      </w:r>
      <w:r w:rsidR="00845E46">
        <w:rPr>
          <w:rFonts w:ascii="Arial" w:hAnsi="Arial" w:cs="Arial"/>
          <w:szCs w:val="20"/>
          <w:lang w:eastAsia="en-US"/>
        </w:rPr>
        <w:t>výběrového</w:t>
      </w:r>
      <w:r w:rsidR="00D22521" w:rsidRPr="00D22521">
        <w:rPr>
          <w:rFonts w:ascii="Arial" w:hAnsi="Arial" w:cs="Arial"/>
          <w:szCs w:val="20"/>
          <w:lang w:eastAsia="en-US"/>
        </w:rPr>
        <w:t xml:space="preserve">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1 ZZVZ vyhrazuje změnu závazku v rozsahu změny ceny, která bude odpovídat ceně tohoto nového dodavatele, kterou uvedl ve své nabídce (pokud tato nabídka splňovala podmínky </w:t>
      </w:r>
      <w:r w:rsidR="00845E46">
        <w:rPr>
          <w:rFonts w:ascii="Arial" w:hAnsi="Arial" w:cs="Arial"/>
          <w:szCs w:val="20"/>
          <w:lang w:eastAsia="en-US"/>
        </w:rPr>
        <w:t>výběrové</w:t>
      </w:r>
      <w:r w:rsidR="00D22521" w:rsidRPr="00D22521">
        <w:rPr>
          <w:rFonts w:ascii="Arial" w:hAnsi="Arial" w:cs="Arial"/>
          <w:szCs w:val="20"/>
          <w:lang w:eastAsia="en-US"/>
        </w:rPr>
        <w:t>ho řízení), nebo bude odpovídat jiné dohodnuté ceně, která bude oproti této nabídkové ceně tohoto nového dodavatele pro Kupující výhodnější</w:t>
      </w:r>
      <w:r w:rsidR="00051D75">
        <w:rPr>
          <w:rFonts w:ascii="Arial" w:hAnsi="Arial" w:cs="Arial"/>
          <w:szCs w:val="20"/>
          <w:lang w:eastAsia="en-US"/>
        </w:rPr>
        <w:t>.</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3114E25B" w:rsidR="00A63732" w:rsidRPr="00D22521" w:rsidRDefault="00E13795" w:rsidP="00C6262D">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59685F">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lastRenderedPageBreak/>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53B24C6A"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210849">
        <w:rPr>
          <w:rFonts w:ascii="Arial" w:hAnsi="Arial" w:cs="Arial"/>
          <w:szCs w:val="20"/>
        </w:rPr>
        <w:t>.</w:t>
      </w:r>
    </w:p>
    <w:p w14:paraId="347CF915" w14:textId="3A836986"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9685F" w:rsidRPr="00A8109B">
        <w:rPr>
          <w:rFonts w:ascii="Arial" w:hAnsi="Arial" w:cs="Arial"/>
          <w:szCs w:val="20"/>
        </w:rPr>
        <w:t>Za Kupující podepisuje tuto smlouvu vždy jeden (1) člen představenstva, přičemž se jedná o osobu, která vykonává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77777777" w:rsidR="00551C55"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2064A733"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5E740701" w:rsidR="00421DC0" w:rsidRDefault="00421DC0" w:rsidP="0059685F">
            <w:pPr>
              <w:pStyle w:val="Prohlen"/>
              <w:spacing w:line="276" w:lineRule="auto"/>
              <w:ind w:left="284"/>
              <w:jc w:val="left"/>
              <w:rPr>
                <w:rFonts w:ascii="Arial" w:hAnsi="Arial" w:cs="Arial"/>
                <w:sz w:val="20"/>
              </w:rPr>
            </w:pPr>
            <w:r>
              <w:rPr>
                <w:rFonts w:ascii="Arial" w:hAnsi="Arial" w:cs="Arial"/>
                <w:sz w:val="20"/>
              </w:rPr>
              <w:t>Za Nemocnici České Budějovice, a.s.</w:t>
            </w:r>
          </w:p>
          <w:p w14:paraId="75D6C494"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Český Krumlov, a.s.</w:t>
            </w:r>
          </w:p>
          <w:p w14:paraId="7E464C7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Jindřichův Hradec, a.s.</w:t>
            </w:r>
          </w:p>
          <w:p w14:paraId="7357B0A9"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Písek, a.s.</w:t>
            </w:r>
          </w:p>
          <w:p w14:paraId="243D9C96" w14:textId="578433FE"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Prachatice, a.s.</w:t>
            </w:r>
          </w:p>
          <w:p w14:paraId="6CB309A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Strakonice, a.s.</w:t>
            </w:r>
          </w:p>
          <w:p w14:paraId="50B00E0E" w14:textId="77777777" w:rsidR="00421DC0" w:rsidRDefault="00421DC0" w:rsidP="0059685F">
            <w:pPr>
              <w:pStyle w:val="Prohlen"/>
              <w:spacing w:line="276" w:lineRule="auto"/>
              <w:ind w:left="567"/>
              <w:jc w:val="left"/>
              <w:rPr>
                <w:rFonts w:ascii="Arial" w:hAnsi="Arial" w:cs="Arial"/>
                <w:sz w:val="20"/>
              </w:rPr>
            </w:pPr>
            <w:r>
              <w:rPr>
                <w:rFonts w:ascii="Arial" w:hAnsi="Arial" w:cs="Arial"/>
                <w:sz w:val="20"/>
              </w:rPr>
              <w:t>Nemocnici Tábor, a.s.</w:t>
            </w:r>
          </w:p>
          <w:p w14:paraId="0D181FC8" w14:textId="4E94B4C1" w:rsidR="00421DC0" w:rsidRDefault="00421DC0" w:rsidP="00421DC0">
            <w:pPr>
              <w:pStyle w:val="Prohlen"/>
              <w:spacing w:line="276" w:lineRule="auto"/>
              <w:rPr>
                <w:rFonts w:ascii="Arial" w:hAnsi="Arial" w:cs="Arial"/>
                <w:sz w:val="20"/>
              </w:rPr>
            </w:pPr>
          </w:p>
          <w:p w14:paraId="7FA2CEA8" w14:textId="77777777" w:rsidR="00421DC0" w:rsidRPr="00CD054B" w:rsidRDefault="00421DC0" w:rsidP="00421DC0">
            <w:pPr>
              <w:pStyle w:val="Prohlen"/>
              <w:spacing w:line="276" w:lineRule="auto"/>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3E18C022" w14:textId="77777777" w:rsidR="00421DC0" w:rsidRPr="004B7EA2" w:rsidRDefault="00421DC0" w:rsidP="00421DC0">
            <w:pPr>
              <w:spacing w:line="276" w:lineRule="auto"/>
              <w:jc w:val="center"/>
              <w:rPr>
                <w:rFonts w:ascii="Arial" w:hAnsi="Arial" w:cs="Arial"/>
                <w:szCs w:val="20"/>
              </w:rPr>
            </w:pPr>
          </w:p>
          <w:p w14:paraId="568FA7A0" w14:textId="77777777" w:rsidR="00421DC0" w:rsidRPr="004B7EA2" w:rsidRDefault="00421DC0" w:rsidP="00421DC0">
            <w:pPr>
              <w:spacing w:line="276" w:lineRule="auto"/>
              <w:jc w:val="center"/>
              <w:rPr>
                <w:rFonts w:ascii="Arial" w:hAnsi="Arial" w:cs="Arial"/>
                <w:szCs w:val="20"/>
              </w:rPr>
            </w:pPr>
          </w:p>
          <w:p w14:paraId="601E85B5" w14:textId="77777777" w:rsidR="00421DC0" w:rsidRPr="004B7EA2" w:rsidRDefault="00421DC0" w:rsidP="00421DC0">
            <w:pPr>
              <w:spacing w:line="276" w:lineRule="auto"/>
              <w:jc w:val="center"/>
              <w:rPr>
                <w:rFonts w:ascii="Arial" w:hAnsi="Arial" w:cs="Arial"/>
                <w:szCs w:val="20"/>
              </w:rPr>
            </w:pPr>
          </w:p>
          <w:p w14:paraId="0DFC4FC4" w14:textId="77777777" w:rsidR="00421DC0" w:rsidRDefault="00421DC0" w:rsidP="00421DC0">
            <w:pPr>
              <w:spacing w:line="276" w:lineRule="auto"/>
              <w:jc w:val="center"/>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353B0E9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5"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5"/>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3FC5779C" w14:textId="77777777" w:rsidR="00421DC0" w:rsidRDefault="00421DC0" w:rsidP="00421DC0">
            <w:pPr>
              <w:spacing w:line="276" w:lineRule="auto"/>
              <w:jc w:val="center"/>
              <w:rPr>
                <w:rFonts w:ascii="Arial" w:hAnsi="Arial" w:cs="Arial"/>
                <w:szCs w:val="20"/>
              </w:rPr>
            </w:pPr>
          </w:p>
          <w:p w14:paraId="158A610F" w14:textId="77777777" w:rsidR="00421DC0" w:rsidRDefault="00421DC0" w:rsidP="00421DC0">
            <w:pPr>
              <w:spacing w:line="276" w:lineRule="auto"/>
              <w:jc w:val="center"/>
              <w:rPr>
                <w:rFonts w:ascii="Arial" w:hAnsi="Arial" w:cs="Arial"/>
                <w:szCs w:val="20"/>
              </w:rPr>
            </w:pPr>
          </w:p>
          <w:p w14:paraId="78BA3791" w14:textId="77777777" w:rsidR="00421DC0" w:rsidRDefault="00421DC0" w:rsidP="00421DC0">
            <w:pPr>
              <w:spacing w:line="276" w:lineRule="auto"/>
              <w:jc w:val="center"/>
              <w:rPr>
                <w:rFonts w:ascii="Arial" w:hAnsi="Arial" w:cs="Arial"/>
                <w:szCs w:val="20"/>
              </w:rPr>
            </w:pPr>
          </w:p>
          <w:p w14:paraId="1AF29B95" w14:textId="77777777" w:rsidR="00421DC0" w:rsidRDefault="00421DC0" w:rsidP="00421DC0">
            <w:pPr>
              <w:spacing w:line="276" w:lineRule="auto"/>
              <w:jc w:val="center"/>
              <w:rPr>
                <w:rFonts w:ascii="Arial" w:hAnsi="Arial" w:cs="Arial"/>
                <w:szCs w:val="20"/>
              </w:rPr>
            </w:pPr>
          </w:p>
          <w:p w14:paraId="684757CD"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421DC0">
            <w:pPr>
              <w:spacing w:line="276" w:lineRule="auto"/>
              <w:jc w:val="center"/>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6"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6"/>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7"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7"/>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5D977077"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22723CD0" w14:textId="77777777" w:rsidR="00F82EC4" w:rsidRDefault="00F82EC4" w:rsidP="007E4E39">
      <w:pPr>
        <w:spacing w:line="276" w:lineRule="auto"/>
        <w:jc w:val="left"/>
        <w:rPr>
          <w:rFonts w:ascii="Arial" w:hAnsi="Arial" w:cs="Arial"/>
          <w:szCs w:val="20"/>
        </w:rPr>
      </w:pPr>
    </w:p>
    <w:p w14:paraId="1393AAE4" w14:textId="77777777" w:rsidR="00421DC0" w:rsidRDefault="00421DC0" w:rsidP="007E4E39">
      <w:pPr>
        <w:spacing w:line="276" w:lineRule="auto"/>
        <w:jc w:val="left"/>
        <w:rPr>
          <w:rFonts w:ascii="Arial" w:hAnsi="Arial" w:cs="Arial"/>
          <w:szCs w:val="20"/>
        </w:rPr>
      </w:pPr>
    </w:p>
    <w:p w14:paraId="230FB091" w14:textId="77777777" w:rsidR="00421DC0" w:rsidRPr="004B7EA2" w:rsidRDefault="00421DC0" w:rsidP="007E4E39">
      <w:pPr>
        <w:spacing w:line="276" w:lineRule="auto"/>
        <w:jc w:val="left"/>
        <w:rPr>
          <w:rFonts w:ascii="Arial" w:hAnsi="Arial" w:cs="Arial"/>
          <w:szCs w:val="20"/>
        </w:rPr>
      </w:pPr>
    </w:p>
    <w:p w14:paraId="175FDB75" w14:textId="77777777" w:rsidR="00383A21" w:rsidRDefault="00383A21">
      <w:pPr>
        <w:jc w:val="left"/>
        <w:rPr>
          <w:rFonts w:ascii="Arial" w:hAnsi="Arial" w:cs="Arial"/>
          <w:b/>
          <w:bCs/>
          <w:sz w:val="22"/>
          <w:szCs w:val="22"/>
        </w:rPr>
      </w:pPr>
      <w:r>
        <w:rPr>
          <w:rFonts w:ascii="Arial" w:hAnsi="Arial" w:cs="Arial"/>
          <w:b/>
          <w:bCs/>
          <w:sz w:val="22"/>
          <w:szCs w:val="22"/>
        </w:rPr>
        <w:br w:type="page"/>
      </w:r>
    </w:p>
    <w:p w14:paraId="0054C265" w14:textId="3518E6ED"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4509C631"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210849">
        <w:rPr>
          <w:rFonts w:ascii="Arial" w:hAnsi="Arial" w:cs="Arial"/>
          <w:bCs/>
          <w:sz w:val="22"/>
          <w:szCs w:val="22"/>
        </w:rPr>
        <w:t>–</w:t>
      </w:r>
      <w:r w:rsidRPr="004B7EA2">
        <w:rPr>
          <w:rFonts w:ascii="Arial" w:hAnsi="Arial" w:cs="Arial"/>
          <w:bCs/>
          <w:sz w:val="22"/>
          <w:szCs w:val="22"/>
        </w:rPr>
        <w:t xml:space="preserve"> Ceník</w:t>
      </w:r>
      <w:r w:rsidR="00210849">
        <w:rPr>
          <w:rFonts w:ascii="Arial" w:hAnsi="Arial" w:cs="Arial"/>
          <w:bCs/>
          <w:sz w:val="22"/>
          <w:szCs w:val="22"/>
        </w:rPr>
        <w:t xml:space="preserve"> </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4CDFB62B" w:rsidR="003C4A45" w:rsidRPr="004B7EA2" w:rsidRDefault="00C27E0A"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doplní účastník]"/>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účastník]</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1D96CC2B" w14:textId="77777777" w:rsidR="00A360AD" w:rsidRDefault="00A360AD" w:rsidP="007E4E39">
      <w:pPr>
        <w:spacing w:line="276" w:lineRule="auto"/>
        <w:rPr>
          <w:rFonts w:ascii="Arial" w:hAnsi="Arial" w:cs="Arial"/>
          <w:szCs w:val="20"/>
        </w:rPr>
      </w:pPr>
    </w:p>
    <w:p w14:paraId="3D236031" w14:textId="77777777" w:rsidR="00A360AD" w:rsidRDefault="00A360AD" w:rsidP="007E4E39">
      <w:pPr>
        <w:spacing w:line="276" w:lineRule="auto"/>
        <w:rPr>
          <w:rFonts w:ascii="Arial" w:hAnsi="Arial" w:cs="Arial"/>
          <w:szCs w:val="20"/>
        </w:rPr>
      </w:pPr>
    </w:p>
    <w:p w14:paraId="112E1816" w14:textId="77777777" w:rsidR="00A360AD" w:rsidRDefault="00A360AD" w:rsidP="007E4E39">
      <w:pPr>
        <w:spacing w:line="276" w:lineRule="auto"/>
        <w:rPr>
          <w:rFonts w:ascii="Arial" w:hAnsi="Arial" w:cs="Arial"/>
          <w:szCs w:val="20"/>
        </w:rPr>
      </w:pPr>
    </w:p>
    <w:p w14:paraId="305EC721" w14:textId="77777777" w:rsidR="00A360AD" w:rsidRDefault="00A360AD" w:rsidP="007E4E39">
      <w:pPr>
        <w:spacing w:line="276" w:lineRule="auto"/>
        <w:rPr>
          <w:rFonts w:ascii="Arial" w:hAnsi="Arial" w:cs="Arial"/>
          <w:szCs w:val="20"/>
        </w:rPr>
      </w:pPr>
    </w:p>
    <w:p w14:paraId="3F0A0D3D" w14:textId="77777777" w:rsidR="00A360AD" w:rsidRDefault="00A360AD" w:rsidP="007E4E39">
      <w:pPr>
        <w:spacing w:line="276" w:lineRule="auto"/>
        <w:rPr>
          <w:rFonts w:ascii="Arial" w:hAnsi="Arial" w:cs="Arial"/>
          <w:szCs w:val="20"/>
        </w:rPr>
      </w:pPr>
    </w:p>
    <w:p w14:paraId="7FAAA53D" w14:textId="77777777" w:rsidR="00A360AD" w:rsidRDefault="00A360AD" w:rsidP="007E4E39">
      <w:pPr>
        <w:spacing w:line="276" w:lineRule="auto"/>
        <w:rPr>
          <w:rFonts w:ascii="Arial" w:hAnsi="Arial" w:cs="Arial"/>
          <w:szCs w:val="20"/>
        </w:rPr>
      </w:pPr>
    </w:p>
    <w:p w14:paraId="50920B52" w14:textId="77777777" w:rsidR="00A360AD" w:rsidRDefault="00A360AD" w:rsidP="007E4E39">
      <w:pPr>
        <w:spacing w:line="276" w:lineRule="auto"/>
        <w:rPr>
          <w:rFonts w:ascii="Arial" w:hAnsi="Arial" w:cs="Arial"/>
          <w:szCs w:val="20"/>
        </w:rPr>
      </w:pPr>
    </w:p>
    <w:p w14:paraId="0DC933DD" w14:textId="77777777" w:rsidR="00A360AD" w:rsidRDefault="00A360AD" w:rsidP="007E4E39">
      <w:pPr>
        <w:spacing w:line="276" w:lineRule="auto"/>
        <w:rPr>
          <w:rFonts w:ascii="Arial" w:hAnsi="Arial" w:cs="Arial"/>
          <w:szCs w:val="20"/>
        </w:rPr>
      </w:pPr>
    </w:p>
    <w:p w14:paraId="7AD76E69" w14:textId="77777777" w:rsidR="00A360AD" w:rsidRDefault="00A360AD" w:rsidP="007E4E39">
      <w:pPr>
        <w:spacing w:line="276" w:lineRule="auto"/>
        <w:rPr>
          <w:rFonts w:ascii="Arial" w:hAnsi="Arial" w:cs="Arial"/>
          <w:szCs w:val="20"/>
        </w:rPr>
      </w:pPr>
    </w:p>
    <w:p w14:paraId="35B3BD23"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lastRenderedPageBreak/>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3D5C74DA" w:rsidR="00BA5A21" w:rsidRDefault="00BA5A21" w:rsidP="00BA5A21">
      <w:pPr>
        <w:pStyle w:val="Smluvnstrana"/>
        <w:spacing w:line="276" w:lineRule="auto"/>
        <w:rPr>
          <w:rFonts w:ascii="Arial" w:hAnsi="Arial" w:cs="Arial"/>
          <w:bCs/>
          <w:sz w:val="20"/>
        </w:rPr>
      </w:pPr>
    </w:p>
    <w:p w14:paraId="1EFB91E2" w14:textId="77777777" w:rsidR="00C27E0A" w:rsidRPr="004F034D" w:rsidRDefault="00C27E0A" w:rsidP="00BA5A21">
      <w:pPr>
        <w:pStyle w:val="Smluvnstrana"/>
        <w:spacing w:line="276" w:lineRule="auto"/>
        <w:rPr>
          <w:rFonts w:ascii="Arial" w:hAnsi="Arial" w:cs="Arial"/>
          <w:bCs/>
          <w:sz w:val="20"/>
        </w:rPr>
      </w:pPr>
    </w:p>
    <w:p w14:paraId="6523A308"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1B66DB8D" w14:textId="77777777" w:rsidR="00BA5A21" w:rsidRDefault="00BA5A21" w:rsidP="00BA5A21">
      <w:pPr>
        <w:spacing w:line="276" w:lineRule="auto"/>
        <w:jc w:val="center"/>
        <w:rPr>
          <w:rFonts w:ascii="Arial" w:hAnsi="Arial" w:cs="Arial"/>
          <w:szCs w:val="20"/>
        </w:rPr>
      </w:pPr>
    </w:p>
    <w:p w14:paraId="62B06F8F" w14:textId="50B18796" w:rsidR="00BA5A21" w:rsidRDefault="005D7491" w:rsidP="005D7491">
      <w:pPr>
        <w:spacing w:line="276" w:lineRule="auto"/>
        <w:jc w:val="center"/>
        <w:rPr>
          <w:rFonts w:ascii="Arial" w:hAnsi="Arial" w:cs="Arial"/>
          <w:szCs w:val="20"/>
        </w:rPr>
      </w:pPr>
      <w:r>
        <w:rPr>
          <w:rFonts w:ascii="Arial" w:hAnsi="Arial" w:cs="Arial"/>
          <w:szCs w:val="20"/>
        </w:rPr>
        <w:fldChar w:fldCharType="begin">
          <w:ffData>
            <w:name w:val="Text76"/>
            <w:enabled/>
            <w:calcOnExit w:val="0"/>
            <w:textInput>
              <w:default w:val="[bude doplněno před podpisem smlouvy]"/>
            </w:textInput>
          </w:ffData>
        </w:fldChar>
      </w:r>
      <w:bookmarkStart w:id="18" w:name="Text76"/>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[bude doplněno před podpisem smlouvy]</w:t>
      </w:r>
      <w:r>
        <w:rPr>
          <w:rFonts w:ascii="Arial" w:hAnsi="Arial" w:cs="Arial"/>
          <w:szCs w:val="20"/>
        </w:rPr>
        <w:fldChar w:fldCharType="end"/>
      </w:r>
      <w:bookmarkEnd w:id="18"/>
    </w:p>
    <w:p w14:paraId="25B4A368" w14:textId="77777777" w:rsidR="00BA5A21" w:rsidRDefault="00BA5A21" w:rsidP="00BA5A21">
      <w:pPr>
        <w:spacing w:line="276" w:lineRule="auto"/>
        <w:rPr>
          <w:rFonts w:ascii="Arial" w:hAnsi="Arial" w:cs="Arial"/>
          <w:szCs w:val="20"/>
        </w:rPr>
      </w:pPr>
    </w:p>
    <w:p w14:paraId="3F40C8E7" w14:textId="59F2C2F5" w:rsidR="00421DC0" w:rsidRDefault="00421DC0">
      <w:pPr>
        <w:jc w:val="left"/>
        <w:rPr>
          <w:rFonts w:ascii="Arial" w:hAnsi="Arial" w:cs="Arial"/>
          <w:b/>
          <w:szCs w:val="20"/>
          <w:u w:val="single"/>
        </w:rPr>
      </w:pP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3</w:t>
      </w:r>
    </w:p>
    <w:p w14:paraId="3B8EB30C" w14:textId="77777777" w:rsidR="00BA5A21" w:rsidRDefault="00BA5A21" w:rsidP="00BA5A21">
      <w:pPr>
        <w:spacing w:line="276" w:lineRule="auto"/>
        <w:jc w:val="center"/>
        <w:rPr>
          <w:rFonts w:ascii="Arial" w:hAnsi="Arial" w:cs="Arial"/>
          <w:szCs w:val="20"/>
        </w:rPr>
      </w:pPr>
    </w:p>
    <w:p w14:paraId="6C77A840" w14:textId="45AB60D4"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5AAE8EF7" w14:textId="75AF6D6C" w:rsidR="005D7491" w:rsidRDefault="005D7491" w:rsidP="00BA5A21">
      <w:pPr>
        <w:spacing w:line="276" w:lineRule="auto"/>
        <w:jc w:val="center"/>
        <w:rPr>
          <w:rFonts w:ascii="Arial" w:hAnsi="Arial" w:cs="Arial"/>
          <w:szCs w:val="20"/>
        </w:rPr>
      </w:pPr>
    </w:p>
    <w:p w14:paraId="6605C450" w14:textId="1823BCD8" w:rsidR="005D7491" w:rsidRDefault="005D7491" w:rsidP="00BA5A21">
      <w:pPr>
        <w:spacing w:line="276" w:lineRule="auto"/>
        <w:jc w:val="center"/>
        <w:rPr>
          <w:rFonts w:ascii="Arial" w:hAnsi="Arial" w:cs="Arial"/>
          <w:szCs w:val="20"/>
        </w:rPr>
      </w:pPr>
      <w:r>
        <w:rPr>
          <w:rFonts w:ascii="Arial" w:hAnsi="Arial" w:cs="Arial"/>
          <w:szCs w:val="20"/>
        </w:rPr>
        <w:fldChar w:fldCharType="begin">
          <w:ffData>
            <w:name w:val="Text76"/>
            <w:enabled/>
            <w:calcOnExit w:val="0"/>
            <w:textInput>
              <w:default w:val="[bude doplněno před podpisem smlouvy]"/>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[bude doplněno před podpisem smlouvy]</w:t>
      </w:r>
      <w:r>
        <w:rPr>
          <w:rFonts w:ascii="Arial" w:hAnsi="Arial" w:cs="Arial"/>
          <w:szCs w:val="20"/>
        </w:rPr>
        <w:fldChar w:fldCharType="end"/>
      </w:r>
    </w:p>
    <w:p w14:paraId="2E1064D7" w14:textId="45F952B0" w:rsidR="005D7491" w:rsidRDefault="005D7491" w:rsidP="00BA5A21">
      <w:pPr>
        <w:spacing w:line="276" w:lineRule="auto"/>
        <w:jc w:val="center"/>
        <w:rPr>
          <w:rFonts w:ascii="Arial" w:hAnsi="Arial" w:cs="Arial"/>
          <w:szCs w:val="20"/>
        </w:rPr>
      </w:pPr>
    </w:p>
    <w:p w14:paraId="08E607D4" w14:textId="77777777" w:rsidR="005D7491" w:rsidRDefault="005D7491" w:rsidP="00BA5A21">
      <w:pPr>
        <w:spacing w:line="276" w:lineRule="auto"/>
        <w:jc w:val="center"/>
        <w:rPr>
          <w:rFonts w:ascii="Arial" w:hAnsi="Arial" w:cs="Arial"/>
          <w:szCs w:val="20"/>
        </w:rPr>
      </w:pPr>
    </w:p>
    <w:p w14:paraId="457E97BC" w14:textId="77777777" w:rsidR="003C4A45" w:rsidRPr="004B7EA2" w:rsidRDefault="003C4A45" w:rsidP="007E4E39">
      <w:pPr>
        <w:spacing w:line="276" w:lineRule="auto"/>
        <w:rPr>
          <w:rFonts w:ascii="Arial" w:hAnsi="Arial" w:cs="Arial"/>
          <w:szCs w:val="20"/>
        </w:rPr>
      </w:pP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74EB1283" w14:textId="77777777" w:rsidR="003C4A45" w:rsidRPr="004B7EA2" w:rsidRDefault="003C4A45" w:rsidP="007E4E39">
      <w:pPr>
        <w:spacing w:line="276" w:lineRule="auto"/>
        <w:rPr>
          <w:rFonts w:ascii="Arial" w:hAnsi="Arial" w:cs="Arial"/>
          <w:szCs w:val="20"/>
        </w:rPr>
      </w:pPr>
    </w:p>
    <w:p w14:paraId="58BCB183" w14:textId="77777777" w:rsidR="005D7491" w:rsidRDefault="005D7491" w:rsidP="005D7491">
      <w:pPr>
        <w:spacing w:line="276" w:lineRule="auto"/>
        <w:jc w:val="center"/>
        <w:rPr>
          <w:rFonts w:ascii="Arial" w:hAnsi="Arial" w:cs="Arial"/>
          <w:szCs w:val="20"/>
        </w:rPr>
      </w:pPr>
      <w:r>
        <w:rPr>
          <w:rFonts w:ascii="Arial" w:hAnsi="Arial" w:cs="Arial"/>
          <w:szCs w:val="20"/>
        </w:rPr>
        <w:fldChar w:fldCharType="begin">
          <w:ffData>
            <w:name w:val="Text76"/>
            <w:enabled/>
            <w:calcOnExit w:val="0"/>
            <w:textInput>
              <w:default w:val="[bude doplněno před podpisem smlouvy]"/>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[bude doplněno před podpisem smlouvy]</w:t>
      </w:r>
      <w:r>
        <w:rPr>
          <w:rFonts w:ascii="Arial" w:hAnsi="Arial" w:cs="Arial"/>
          <w:szCs w:val="20"/>
        </w:rPr>
        <w:fldChar w:fldCharType="end"/>
      </w:r>
    </w:p>
    <w:p w14:paraId="49AF60C3" w14:textId="77777777" w:rsidR="003C4A45" w:rsidRPr="004B7EA2" w:rsidRDefault="003C4A45" w:rsidP="007E4E39">
      <w:pPr>
        <w:spacing w:line="276" w:lineRule="auto"/>
        <w:rPr>
          <w:rFonts w:ascii="Arial" w:hAnsi="Arial" w:cs="Arial"/>
          <w:szCs w:val="20"/>
        </w:rPr>
      </w:pPr>
    </w:p>
    <w:p w14:paraId="681FF42D" w14:textId="77777777" w:rsidR="003A3820" w:rsidRPr="004B7EA2" w:rsidRDefault="003A3820" w:rsidP="007E4E39">
      <w:pPr>
        <w:spacing w:line="276" w:lineRule="auto"/>
        <w:rPr>
          <w:rFonts w:ascii="Arial" w:hAnsi="Arial" w:cs="Arial"/>
          <w:szCs w:val="20"/>
        </w:rPr>
      </w:pPr>
    </w:p>
    <w:p w14:paraId="2CE74C4C" w14:textId="77777777" w:rsidR="003A3820" w:rsidRPr="004B7EA2" w:rsidRDefault="003A3820" w:rsidP="007E4E39">
      <w:pPr>
        <w:spacing w:line="276" w:lineRule="auto"/>
        <w:rPr>
          <w:rFonts w:ascii="Arial" w:hAnsi="Arial" w:cs="Arial"/>
          <w:szCs w:val="20"/>
        </w:rPr>
      </w:pPr>
    </w:p>
    <w:p w14:paraId="5B50F88D"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6623B3" w:rsidRDefault="006623B3">
      <w:r>
        <w:separator/>
      </w:r>
    </w:p>
  </w:endnote>
  <w:endnote w:type="continuationSeparator" w:id="0">
    <w:p w14:paraId="1A87020A" w14:textId="77777777" w:rsidR="006623B3" w:rsidRDefault="006623B3">
      <w:r>
        <w:continuationSeparator/>
      </w:r>
    </w:p>
  </w:endnote>
  <w:endnote w:type="continuationNotice" w:id="1">
    <w:p w14:paraId="0AA1ED33" w14:textId="77777777" w:rsidR="006623B3" w:rsidRDefault="00662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6623B3" w:rsidRPr="00A934C9" w:rsidRDefault="006623B3"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3A042BE" w:rsidR="006623B3" w:rsidRDefault="006623B3" w:rsidP="00A934C9">
    <w:pPr>
      <w:pStyle w:val="Zpat"/>
      <w:rPr>
        <w:i/>
        <w:sz w:val="18"/>
        <w:szCs w:val="18"/>
      </w:rPr>
    </w:pPr>
    <w:r>
      <w:rPr>
        <w:i/>
        <w:sz w:val="18"/>
        <w:szCs w:val="18"/>
      </w:rPr>
      <w:t>verze: 02</w:t>
    </w:r>
    <w:r w:rsidR="00C77EEE">
      <w:rPr>
        <w:i/>
        <w:sz w:val="18"/>
        <w:szCs w:val="18"/>
      </w:rPr>
      <w:t>_</w:t>
    </w:r>
    <w:r>
      <w:rPr>
        <w:i/>
        <w:sz w:val="18"/>
        <w:szCs w:val="18"/>
      </w:rPr>
      <w:t>11/2024</w:t>
    </w:r>
  </w:p>
  <w:p w14:paraId="662D776B" w14:textId="77777777" w:rsidR="00C77EEE" w:rsidRPr="00A934C9" w:rsidRDefault="00C77EEE" w:rsidP="00A934C9">
    <w:pPr>
      <w:pStyle w:val="Zpat"/>
      <w:rPr>
        <w:i/>
        <w:sz w:val="18"/>
        <w:szCs w:val="18"/>
      </w:rPr>
    </w:pPr>
  </w:p>
  <w:p w14:paraId="3B36B31C" w14:textId="77777777" w:rsidR="006623B3" w:rsidRPr="00094D28" w:rsidRDefault="006623B3"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6623B3" w:rsidRDefault="006623B3">
      <w:r>
        <w:separator/>
      </w:r>
    </w:p>
  </w:footnote>
  <w:footnote w:type="continuationSeparator" w:id="0">
    <w:p w14:paraId="241B2DEA" w14:textId="77777777" w:rsidR="006623B3" w:rsidRDefault="006623B3">
      <w:r>
        <w:continuationSeparator/>
      </w:r>
    </w:p>
  </w:footnote>
  <w:footnote w:type="continuationNotice" w:id="1">
    <w:p w14:paraId="100F84FD" w14:textId="77777777" w:rsidR="006623B3" w:rsidRDefault="006623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1"/>
  </w:num>
  <w:num w:numId="2">
    <w:abstractNumId w:val="14"/>
  </w:num>
  <w:num w:numId="3">
    <w:abstractNumId w:val="12"/>
  </w:num>
  <w:num w:numId="4">
    <w:abstractNumId w:val="4"/>
  </w:num>
  <w:num w:numId="5">
    <w:abstractNumId w:val="10"/>
  </w:num>
  <w:num w:numId="6">
    <w:abstractNumId w:val="16"/>
  </w:num>
  <w:num w:numId="7">
    <w:abstractNumId w:val="8"/>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2"/>
  </w:num>
  <w:num w:numId="14">
    <w:abstractNumId w:val="7"/>
  </w:num>
  <w:num w:numId="15">
    <w:abstractNumId w:val="5"/>
  </w:num>
  <w:num w:numId="16">
    <w:abstractNumId w:val="13"/>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1D75"/>
    <w:rsid w:val="000523D3"/>
    <w:rsid w:val="000524D1"/>
    <w:rsid w:val="000530E3"/>
    <w:rsid w:val="000553C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2214"/>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D7F41"/>
    <w:rsid w:val="001E07C2"/>
    <w:rsid w:val="001E1E77"/>
    <w:rsid w:val="001E3032"/>
    <w:rsid w:val="001E7C45"/>
    <w:rsid w:val="001F091C"/>
    <w:rsid w:val="001F3A26"/>
    <w:rsid w:val="001F57B9"/>
    <w:rsid w:val="001F63BC"/>
    <w:rsid w:val="001F747A"/>
    <w:rsid w:val="00200E7E"/>
    <w:rsid w:val="002011BF"/>
    <w:rsid w:val="0020463F"/>
    <w:rsid w:val="0020615F"/>
    <w:rsid w:val="00210849"/>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42F8"/>
    <w:rsid w:val="00256249"/>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41E99"/>
    <w:rsid w:val="00343877"/>
    <w:rsid w:val="00346670"/>
    <w:rsid w:val="00346CF1"/>
    <w:rsid w:val="00347154"/>
    <w:rsid w:val="00347D46"/>
    <w:rsid w:val="00350737"/>
    <w:rsid w:val="00353780"/>
    <w:rsid w:val="00353EDA"/>
    <w:rsid w:val="00360FDF"/>
    <w:rsid w:val="003656D8"/>
    <w:rsid w:val="00365C8E"/>
    <w:rsid w:val="003717BE"/>
    <w:rsid w:val="0037235A"/>
    <w:rsid w:val="00372EEC"/>
    <w:rsid w:val="0037473F"/>
    <w:rsid w:val="00380913"/>
    <w:rsid w:val="00381421"/>
    <w:rsid w:val="00383A21"/>
    <w:rsid w:val="003861E3"/>
    <w:rsid w:val="0038772C"/>
    <w:rsid w:val="00395419"/>
    <w:rsid w:val="0039597D"/>
    <w:rsid w:val="003A2894"/>
    <w:rsid w:val="003A3820"/>
    <w:rsid w:val="003A3B09"/>
    <w:rsid w:val="003A4588"/>
    <w:rsid w:val="003A6226"/>
    <w:rsid w:val="003A78CD"/>
    <w:rsid w:val="003B46C9"/>
    <w:rsid w:val="003B4C77"/>
    <w:rsid w:val="003B5670"/>
    <w:rsid w:val="003B56AE"/>
    <w:rsid w:val="003B7597"/>
    <w:rsid w:val="003C05C9"/>
    <w:rsid w:val="003C35F2"/>
    <w:rsid w:val="003C4366"/>
    <w:rsid w:val="003C4A45"/>
    <w:rsid w:val="003C733C"/>
    <w:rsid w:val="003D0D1F"/>
    <w:rsid w:val="003D559E"/>
    <w:rsid w:val="003E02C6"/>
    <w:rsid w:val="003E1006"/>
    <w:rsid w:val="003E1832"/>
    <w:rsid w:val="003E184D"/>
    <w:rsid w:val="003E29B4"/>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7AE2"/>
    <w:rsid w:val="004321DE"/>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2B4"/>
    <w:rsid w:val="00532C72"/>
    <w:rsid w:val="00535FD4"/>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7D0"/>
    <w:rsid w:val="00583872"/>
    <w:rsid w:val="00584A1E"/>
    <w:rsid w:val="005874AE"/>
    <w:rsid w:val="00587856"/>
    <w:rsid w:val="005921B4"/>
    <w:rsid w:val="005944F0"/>
    <w:rsid w:val="00595653"/>
    <w:rsid w:val="00595711"/>
    <w:rsid w:val="00595C62"/>
    <w:rsid w:val="0059685F"/>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D7491"/>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492E"/>
    <w:rsid w:val="006568CC"/>
    <w:rsid w:val="0065774B"/>
    <w:rsid w:val="00660739"/>
    <w:rsid w:val="006610A3"/>
    <w:rsid w:val="006620D4"/>
    <w:rsid w:val="006623B3"/>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E7E29"/>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6AFE"/>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5E46"/>
    <w:rsid w:val="00846DA5"/>
    <w:rsid w:val="00847F53"/>
    <w:rsid w:val="00851E63"/>
    <w:rsid w:val="0085750B"/>
    <w:rsid w:val="00861173"/>
    <w:rsid w:val="0086332E"/>
    <w:rsid w:val="00864E22"/>
    <w:rsid w:val="008664BC"/>
    <w:rsid w:val="00871552"/>
    <w:rsid w:val="00871ED4"/>
    <w:rsid w:val="00873925"/>
    <w:rsid w:val="0087468D"/>
    <w:rsid w:val="0087586F"/>
    <w:rsid w:val="008818F6"/>
    <w:rsid w:val="0088206A"/>
    <w:rsid w:val="0088432E"/>
    <w:rsid w:val="0088468A"/>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C66EE"/>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1F01"/>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638"/>
    <w:rsid w:val="00A058BA"/>
    <w:rsid w:val="00A07B84"/>
    <w:rsid w:val="00A101EA"/>
    <w:rsid w:val="00A103A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4787"/>
    <w:rsid w:val="00A547A9"/>
    <w:rsid w:val="00A547AA"/>
    <w:rsid w:val="00A55C69"/>
    <w:rsid w:val="00A63732"/>
    <w:rsid w:val="00A648C7"/>
    <w:rsid w:val="00A65CF0"/>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6B23"/>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5AE4"/>
    <w:rsid w:val="00C26950"/>
    <w:rsid w:val="00C27837"/>
    <w:rsid w:val="00C27E0A"/>
    <w:rsid w:val="00C30A93"/>
    <w:rsid w:val="00C37E42"/>
    <w:rsid w:val="00C41503"/>
    <w:rsid w:val="00C41746"/>
    <w:rsid w:val="00C45B77"/>
    <w:rsid w:val="00C46608"/>
    <w:rsid w:val="00C4714C"/>
    <w:rsid w:val="00C527B0"/>
    <w:rsid w:val="00C5617E"/>
    <w:rsid w:val="00C57D5B"/>
    <w:rsid w:val="00C6262D"/>
    <w:rsid w:val="00C67BCE"/>
    <w:rsid w:val="00C7460C"/>
    <w:rsid w:val="00C74FEB"/>
    <w:rsid w:val="00C7574B"/>
    <w:rsid w:val="00C77EEE"/>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24A6"/>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423"/>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3C0F"/>
    <w:rsid w:val="00ED49A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0603"/>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2E09"/>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01CBD-11AB-4DB7-A2E8-74C5F4F0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8933</Words>
  <Characters>52708</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61518</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92</cp:revision>
  <cp:lastPrinted>2025-06-12T07:02:00Z</cp:lastPrinted>
  <dcterms:created xsi:type="dcterms:W3CDTF">2024-11-04T12:53:00Z</dcterms:created>
  <dcterms:modified xsi:type="dcterms:W3CDTF">2025-11-27T07:48:00Z</dcterms:modified>
</cp:coreProperties>
</file>